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914292" w:rsidRPr="003F7DBF" w:rsidP="003F7DBF" w14:paraId="3B9CAF57" w14:textId="77777777">
      <w:pPr>
        <w:spacing w:before="54" w:after="0" w:line="240" w:lineRule="auto"/>
        <w:ind w:right="864"/>
        <w:jc w:val="center"/>
        <w:rPr>
          <w:rFonts w:eastAsia="Arial" w:cstheme="minorHAnsi"/>
          <w:b/>
          <w:bCs/>
          <w:sz w:val="28"/>
          <w:szCs w:val="28"/>
        </w:rPr>
      </w:pPr>
    </w:p>
    <w:p w:rsidR="00914292" w:rsidRPr="003F7DBF" w:rsidP="003F7DBF" w14:paraId="5448096D" w14:textId="77777777">
      <w:pPr>
        <w:spacing w:before="54" w:after="0" w:line="240" w:lineRule="auto"/>
        <w:ind w:right="864"/>
        <w:jc w:val="center"/>
        <w:rPr>
          <w:rFonts w:eastAsia="Arial" w:cstheme="minorHAnsi"/>
          <w:b/>
          <w:bCs/>
          <w:sz w:val="28"/>
          <w:szCs w:val="28"/>
        </w:rPr>
      </w:pPr>
    </w:p>
    <w:p w:rsidR="00914292" w:rsidRPr="003F7DBF" w:rsidP="003F7DBF" w14:paraId="5CE592D9" w14:textId="369978C7">
      <w:pPr>
        <w:spacing w:before="54" w:after="0" w:line="240" w:lineRule="auto"/>
        <w:ind w:right="864"/>
        <w:jc w:val="center"/>
        <w:rPr>
          <w:rFonts w:eastAsia="Arial" w:cstheme="minorHAnsi"/>
          <w:b/>
          <w:bCs/>
          <w:sz w:val="28"/>
          <w:szCs w:val="28"/>
        </w:rPr>
      </w:pPr>
    </w:p>
    <w:p w:rsidR="00914292" w:rsidRPr="003F7DBF" w:rsidP="003F7DBF" w14:paraId="1414E3D6" w14:textId="4FCAF974">
      <w:pPr>
        <w:spacing w:before="54" w:after="0" w:line="240" w:lineRule="auto"/>
        <w:ind w:right="864"/>
        <w:jc w:val="center"/>
        <w:rPr>
          <w:rFonts w:eastAsia="Arial" w:cstheme="minorHAnsi"/>
          <w:b/>
          <w:bCs/>
          <w:sz w:val="28"/>
          <w:szCs w:val="28"/>
        </w:rPr>
      </w:pPr>
    </w:p>
    <w:p w:rsidR="009E0D70" w:rsidRPr="003F7DBF" w:rsidP="00E66D63" w14:paraId="72361228" w14:textId="44680E40">
      <w:pPr>
        <w:spacing w:before="54" w:after="0" w:line="240" w:lineRule="auto"/>
        <w:jc w:val="center"/>
        <w:rPr>
          <w:rFonts w:eastAsia="Arial" w:cstheme="minorHAnsi"/>
          <w:b/>
          <w:bCs/>
          <w:sz w:val="28"/>
          <w:szCs w:val="28"/>
        </w:rPr>
      </w:pPr>
      <w:r>
        <w:rPr>
          <w:rFonts w:eastAsia="Arial" w:cstheme="minorHAnsi"/>
          <w:b/>
          <w:bCs/>
          <w:sz w:val="28"/>
          <w:szCs w:val="28"/>
        </w:rPr>
        <w:t>VEHICLE</w:t>
      </w:r>
      <w:r w:rsidRPr="003F7DBF">
        <w:rPr>
          <w:rFonts w:eastAsia="Arial" w:cstheme="minorHAnsi"/>
          <w:b/>
          <w:bCs/>
          <w:sz w:val="28"/>
          <w:szCs w:val="28"/>
        </w:rPr>
        <w:t xml:space="preserve"> FOR SALE</w:t>
      </w:r>
    </w:p>
    <w:p w:rsidR="00AD3708" w:rsidRPr="003F7DBF" w:rsidP="00E66D63" w14:paraId="1F638896" w14:textId="5FFC7593">
      <w:pPr>
        <w:spacing w:before="54" w:after="0" w:line="240" w:lineRule="auto"/>
        <w:jc w:val="center"/>
        <w:rPr>
          <w:rFonts w:eastAsia="Arial" w:cstheme="minorHAnsi"/>
          <w:sz w:val="28"/>
          <w:szCs w:val="28"/>
        </w:rPr>
      </w:pPr>
      <w:r w:rsidRPr="003F7DBF">
        <w:rPr>
          <w:rFonts w:eastAsia="Arial" w:cstheme="minorHAnsi"/>
          <w:b/>
          <w:bCs/>
          <w:sz w:val="28"/>
          <w:szCs w:val="28"/>
        </w:rPr>
        <w:t>INVITAT</w:t>
      </w:r>
      <w:r w:rsidRPr="003F7DBF">
        <w:rPr>
          <w:rFonts w:eastAsia="Arial" w:cstheme="minorHAnsi"/>
          <w:b/>
          <w:bCs/>
          <w:spacing w:val="2"/>
          <w:sz w:val="28"/>
          <w:szCs w:val="28"/>
        </w:rPr>
        <w:t>I</w:t>
      </w:r>
      <w:r w:rsidRPr="003F7DBF">
        <w:rPr>
          <w:rFonts w:eastAsia="Arial" w:cstheme="minorHAnsi"/>
          <w:b/>
          <w:bCs/>
          <w:sz w:val="28"/>
          <w:szCs w:val="28"/>
        </w:rPr>
        <w:t>ON</w:t>
      </w:r>
      <w:r w:rsidRPr="003F7DBF">
        <w:rPr>
          <w:rFonts w:eastAsia="Arial" w:cstheme="minorHAnsi"/>
          <w:b/>
          <w:bCs/>
          <w:spacing w:val="-16"/>
          <w:sz w:val="28"/>
          <w:szCs w:val="28"/>
        </w:rPr>
        <w:t xml:space="preserve"> </w:t>
      </w:r>
      <w:r w:rsidRPr="003F7DBF">
        <w:rPr>
          <w:rFonts w:eastAsia="Arial" w:cstheme="minorHAnsi"/>
          <w:b/>
          <w:bCs/>
          <w:sz w:val="28"/>
          <w:szCs w:val="28"/>
        </w:rPr>
        <w:t>FOR</w:t>
      </w:r>
      <w:r w:rsidRPr="003F7DBF">
        <w:rPr>
          <w:rFonts w:eastAsia="Arial" w:cstheme="minorHAnsi"/>
          <w:b/>
          <w:bCs/>
          <w:spacing w:val="-6"/>
          <w:sz w:val="28"/>
          <w:szCs w:val="28"/>
        </w:rPr>
        <w:t xml:space="preserve"> </w:t>
      </w:r>
      <w:r w:rsidRPr="003F7DBF">
        <w:rPr>
          <w:rFonts w:eastAsia="Arial" w:cstheme="minorHAnsi"/>
          <w:b/>
          <w:bCs/>
          <w:sz w:val="28"/>
          <w:szCs w:val="28"/>
        </w:rPr>
        <w:t>SEALED</w:t>
      </w:r>
      <w:r w:rsidRPr="003F7DBF">
        <w:rPr>
          <w:rFonts w:eastAsia="Arial" w:cstheme="minorHAnsi"/>
          <w:b/>
          <w:bCs/>
          <w:spacing w:val="-11"/>
          <w:sz w:val="28"/>
          <w:szCs w:val="28"/>
        </w:rPr>
        <w:t xml:space="preserve"> </w:t>
      </w:r>
      <w:r w:rsidRPr="003F7DBF">
        <w:rPr>
          <w:rFonts w:eastAsia="Arial" w:cstheme="minorHAnsi"/>
          <w:b/>
          <w:bCs/>
          <w:sz w:val="28"/>
          <w:szCs w:val="28"/>
        </w:rPr>
        <w:t>BID</w:t>
      </w:r>
      <w:r w:rsidRPr="003F7DBF">
        <w:rPr>
          <w:rFonts w:eastAsia="Arial" w:cstheme="minorHAnsi"/>
          <w:b/>
          <w:bCs/>
          <w:spacing w:val="-5"/>
          <w:sz w:val="28"/>
          <w:szCs w:val="28"/>
        </w:rPr>
        <w:t xml:space="preserve"> </w:t>
      </w:r>
      <w:r w:rsidRPr="003F7DBF">
        <w:rPr>
          <w:rFonts w:eastAsia="Arial" w:cstheme="minorHAnsi"/>
          <w:b/>
          <w:bCs/>
          <w:sz w:val="28"/>
          <w:szCs w:val="28"/>
        </w:rPr>
        <w:t>#</w:t>
      </w:r>
      <w:r w:rsidRPr="003F7DBF">
        <w:rPr>
          <w:rFonts w:eastAsia="Arial" w:cstheme="minorHAnsi"/>
          <w:b/>
          <w:bCs/>
          <w:spacing w:val="-2"/>
          <w:sz w:val="28"/>
          <w:szCs w:val="28"/>
        </w:rPr>
        <w:t xml:space="preserve"> </w:t>
      </w:r>
      <w:r w:rsidRPr="003F7DBF" w:rsidR="00E67017">
        <w:rPr>
          <w:rFonts w:eastAsia="Arial" w:cstheme="minorHAnsi"/>
          <w:b/>
          <w:bCs/>
          <w:sz w:val="28"/>
          <w:szCs w:val="28"/>
        </w:rPr>
        <w:t>2</w:t>
      </w:r>
      <w:r w:rsidR="0085451F">
        <w:rPr>
          <w:rFonts w:eastAsia="Arial" w:cstheme="minorHAnsi"/>
          <w:b/>
          <w:bCs/>
          <w:sz w:val="28"/>
          <w:szCs w:val="28"/>
        </w:rPr>
        <w:t>5-1</w:t>
      </w:r>
      <w:r w:rsidRPr="003F7DBF" w:rsidR="001A42A7">
        <w:rPr>
          <w:rFonts w:eastAsia="Arial" w:cstheme="minorHAnsi"/>
          <w:b/>
          <w:bCs/>
          <w:sz w:val="28"/>
          <w:szCs w:val="28"/>
        </w:rPr>
        <w:t xml:space="preserve"> AND BID FORM</w:t>
      </w:r>
    </w:p>
    <w:p w:rsidR="00AD3708" w:rsidRPr="003F7DBF" w:rsidP="003F7DBF" w14:paraId="487BA64D" w14:textId="77777777">
      <w:pPr>
        <w:spacing w:before="2" w:after="0" w:line="180" w:lineRule="exact"/>
        <w:jc w:val="center"/>
        <w:rPr>
          <w:rFonts w:cstheme="minorHAnsi"/>
          <w:sz w:val="18"/>
          <w:szCs w:val="18"/>
        </w:rPr>
      </w:pPr>
    </w:p>
    <w:p w:rsidR="005756F2" w:rsidRPr="003F7DBF" w:rsidP="003F7DBF" w14:paraId="4AA7C092" w14:textId="07CEC7CB">
      <w:pPr>
        <w:spacing w:after="0" w:line="240" w:lineRule="auto"/>
        <w:jc w:val="center"/>
        <w:rPr>
          <w:rFonts w:eastAsia="Arial" w:cstheme="minorHAnsi"/>
          <w:b/>
          <w:bCs/>
          <w:sz w:val="24"/>
          <w:szCs w:val="24"/>
        </w:rPr>
      </w:pPr>
      <w:r>
        <w:rPr>
          <w:rFonts w:eastAsia="Arial" w:cstheme="minorHAnsi"/>
          <w:b/>
          <w:bCs/>
          <w:sz w:val="24"/>
          <w:szCs w:val="24"/>
        </w:rPr>
        <w:t>McClave</w:t>
      </w:r>
      <w:r w:rsidRPr="003F7DBF">
        <w:rPr>
          <w:rFonts w:eastAsia="Arial" w:cstheme="minorHAnsi"/>
          <w:b/>
          <w:bCs/>
          <w:sz w:val="24"/>
          <w:szCs w:val="24"/>
        </w:rPr>
        <w:t xml:space="preserve"> School District</w:t>
      </w:r>
      <w:r w:rsidRPr="003F7DBF" w:rsidR="00E67017">
        <w:rPr>
          <w:rFonts w:eastAsia="Arial" w:cstheme="minorHAnsi"/>
          <w:b/>
          <w:bCs/>
          <w:sz w:val="24"/>
          <w:szCs w:val="24"/>
        </w:rPr>
        <w:t xml:space="preserve"> </w:t>
      </w:r>
      <w:r w:rsidRPr="003F7DBF" w:rsidR="00C16B62">
        <w:rPr>
          <w:rFonts w:eastAsia="Arial" w:cstheme="minorHAnsi"/>
          <w:b/>
          <w:bCs/>
          <w:sz w:val="24"/>
          <w:szCs w:val="24"/>
        </w:rPr>
        <w:t>RE-2</w:t>
      </w:r>
    </w:p>
    <w:p w:rsidR="0085451F" w:rsidRPr="003F7DBF" w:rsidP="0085451F" w14:paraId="234A6A7A" w14:textId="77777777">
      <w:pPr>
        <w:spacing w:after="0" w:line="240" w:lineRule="auto"/>
        <w:jc w:val="center"/>
        <w:rPr>
          <w:rFonts w:eastAsia="Arial" w:cstheme="minorHAnsi"/>
          <w:b/>
          <w:bCs/>
          <w:sz w:val="24"/>
          <w:szCs w:val="24"/>
        </w:rPr>
      </w:pPr>
      <w:r>
        <w:rPr>
          <w:rFonts w:eastAsia="Arial" w:cstheme="minorHAnsi"/>
          <w:b/>
          <w:bCs/>
          <w:sz w:val="24"/>
          <w:szCs w:val="24"/>
        </w:rPr>
        <w:t>308 Lincoln Avenue</w:t>
      </w:r>
    </w:p>
    <w:p w:rsidR="0085451F" w:rsidRPr="003F7DBF" w:rsidP="0085451F" w14:paraId="78E384FC" w14:textId="77777777">
      <w:pPr>
        <w:spacing w:after="0" w:line="240" w:lineRule="auto"/>
        <w:jc w:val="center"/>
        <w:rPr>
          <w:rFonts w:eastAsia="Arial" w:cstheme="minorHAnsi"/>
          <w:b/>
          <w:bCs/>
          <w:sz w:val="24"/>
          <w:szCs w:val="24"/>
        </w:rPr>
      </w:pPr>
      <w:r>
        <w:rPr>
          <w:rFonts w:eastAsia="Arial" w:cstheme="minorHAnsi"/>
          <w:b/>
          <w:bCs/>
          <w:sz w:val="24"/>
          <w:szCs w:val="24"/>
        </w:rPr>
        <w:t>McClave</w:t>
      </w:r>
      <w:r w:rsidRPr="003F7DBF">
        <w:rPr>
          <w:rFonts w:eastAsia="Arial" w:cstheme="minorHAnsi"/>
          <w:b/>
          <w:bCs/>
          <w:sz w:val="24"/>
          <w:szCs w:val="24"/>
        </w:rPr>
        <w:t>, Colorado 810</w:t>
      </w:r>
      <w:r>
        <w:rPr>
          <w:rFonts w:eastAsia="Arial" w:cstheme="minorHAnsi"/>
          <w:b/>
          <w:bCs/>
          <w:sz w:val="24"/>
          <w:szCs w:val="24"/>
        </w:rPr>
        <w:t>57</w:t>
      </w:r>
    </w:p>
    <w:p w:rsidR="005756F2" w:rsidRPr="003F7DBF" w:rsidP="003F7DBF" w14:paraId="582535A5" w14:textId="55BF3468">
      <w:pPr>
        <w:spacing w:after="0" w:line="240" w:lineRule="auto"/>
        <w:jc w:val="center"/>
        <w:rPr>
          <w:rFonts w:eastAsia="Arial" w:cstheme="minorHAnsi"/>
          <w:b/>
          <w:bCs/>
          <w:sz w:val="24"/>
          <w:szCs w:val="24"/>
        </w:rPr>
      </w:pPr>
    </w:p>
    <w:p w:rsidR="007F7CA1" w:rsidRPr="003F7DBF" w:rsidP="003F7DBF" w14:paraId="27776A1B" w14:textId="77777777">
      <w:pPr>
        <w:spacing w:after="0"/>
        <w:jc w:val="center"/>
        <w:rPr>
          <w:rFonts w:cstheme="minorHAnsi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66"/>
        <w:gridCol w:w="2332"/>
        <w:gridCol w:w="2333"/>
        <w:gridCol w:w="2319"/>
      </w:tblGrid>
      <w:tr w14:paraId="2DC0FC33" w14:textId="77777777" w:rsidTr="00E67017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65"/>
        </w:trPr>
        <w:tc>
          <w:tcPr>
            <w:tcW w:w="2366" w:type="dxa"/>
          </w:tcPr>
          <w:p w:rsidR="005D3E7E" w:rsidRPr="003F7DBF" w:rsidP="003F7DBF" w14:paraId="50F30823" w14:textId="1B4DDD6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</w:pPr>
            <w:r w:rsidRPr="003F7DB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BEGINNING DATE</w:t>
            </w:r>
          </w:p>
        </w:tc>
        <w:tc>
          <w:tcPr>
            <w:tcW w:w="2332" w:type="dxa"/>
          </w:tcPr>
          <w:p w:rsidR="005D3E7E" w:rsidRPr="003F7DBF" w:rsidP="003F7DBF" w14:paraId="5698BE45" w14:textId="7C988A13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</w:pPr>
            <w:r w:rsidRPr="003F7DB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INQUIRY DEADLINE</w:t>
            </w:r>
          </w:p>
          <w:p w:rsidR="005D3E7E" w:rsidRPr="003F7DBF" w:rsidP="003F7DBF" w14:paraId="168C117E" w14:textId="3CC8332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</w:pPr>
            <w:r w:rsidRPr="003F7DB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(Date &amp; Hour)</w:t>
            </w:r>
          </w:p>
        </w:tc>
        <w:tc>
          <w:tcPr>
            <w:tcW w:w="2333" w:type="dxa"/>
          </w:tcPr>
          <w:p w:rsidR="005D3E7E" w:rsidRPr="003F7DBF" w:rsidP="003F7DBF" w14:paraId="6F540D53" w14:textId="675F7A6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</w:pPr>
            <w:r w:rsidRPr="003F7DB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BID DEADLINE</w:t>
            </w:r>
          </w:p>
          <w:p w:rsidR="005D3E7E" w:rsidRPr="003F7DBF" w:rsidP="003F7DBF" w14:paraId="1687BC08" w14:textId="5F5231F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</w:pPr>
            <w:r w:rsidRPr="003F7DB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(Date &amp; Hour)</w:t>
            </w:r>
          </w:p>
        </w:tc>
        <w:tc>
          <w:tcPr>
            <w:tcW w:w="2319" w:type="dxa"/>
          </w:tcPr>
          <w:p w:rsidR="005D3E7E" w:rsidRPr="003F7DBF" w:rsidP="003F7DBF" w14:paraId="0A5AFABF" w14:textId="7777777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</w:pPr>
            <w:r w:rsidRPr="003F7DB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SEAL BID OPENING</w:t>
            </w:r>
          </w:p>
          <w:p w:rsidR="005D3E7E" w:rsidRPr="003F7DBF" w:rsidP="003F7DBF" w14:paraId="70454DA7" w14:textId="4ABB3131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</w:pPr>
            <w:r w:rsidRPr="003F7DB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(Date &amp; Hour)</w:t>
            </w:r>
          </w:p>
        </w:tc>
      </w:tr>
      <w:tr w14:paraId="2C076C80" w14:textId="77777777" w:rsidTr="00E6701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</w:trPr>
        <w:tc>
          <w:tcPr>
            <w:tcW w:w="2366" w:type="dxa"/>
          </w:tcPr>
          <w:p w:rsidR="005D3E7E" w:rsidRPr="003F7DBF" w:rsidP="003F7DBF" w14:paraId="02896D88" w14:textId="061BDC6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May 20</w:t>
            </w:r>
            <w:r w:rsidRPr="003F7DB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, 202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2332" w:type="dxa"/>
          </w:tcPr>
          <w:p w:rsidR="005D3E7E" w:rsidRPr="003F7DBF" w:rsidP="003F7DBF" w14:paraId="6D3B9D52" w14:textId="07D7555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</w:pPr>
            <w:r w:rsidRPr="0085451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May 27</w:t>
            </w:r>
            <w:r w:rsidRPr="0085451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,</w:t>
            </w:r>
            <w:r w:rsidRPr="003F7DB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 xml:space="preserve"> 202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5</w:t>
            </w:r>
            <w:r w:rsidRPr="003F7DB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 xml:space="preserve"> 4:00 PM</w:t>
            </w:r>
          </w:p>
        </w:tc>
        <w:tc>
          <w:tcPr>
            <w:tcW w:w="2333" w:type="dxa"/>
          </w:tcPr>
          <w:p w:rsidR="005D3E7E" w:rsidRPr="003F7DBF" w:rsidP="003F7DBF" w14:paraId="230F455C" w14:textId="25F4C37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June 9,</w:t>
            </w:r>
            <w:r w:rsidRPr="003F7DBF" w:rsidR="00E6701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 xml:space="preserve"> </w:t>
            </w:r>
            <w:r w:rsidRPr="003F7DB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202</w:t>
            </w:r>
            <w:r w:rsidR="0017190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5</w:t>
            </w:r>
            <w:r w:rsidRPr="003F7DB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 xml:space="preserve"> 4:00 PM</w:t>
            </w:r>
          </w:p>
        </w:tc>
        <w:tc>
          <w:tcPr>
            <w:tcW w:w="2319" w:type="dxa"/>
          </w:tcPr>
          <w:p w:rsidR="005D3E7E" w:rsidRPr="003F7DBF" w:rsidP="003F7DBF" w14:paraId="1BE49A7D" w14:textId="7C30C01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</w:pPr>
            <w:r w:rsidRPr="0085451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June 9</w:t>
            </w:r>
            <w:r w:rsidRPr="0085451F" w:rsidR="00E6701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,</w:t>
            </w:r>
            <w:r w:rsidRPr="0085451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 xml:space="preserve"> 2</w:t>
            </w:r>
            <w:r w:rsidRPr="003F7DB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02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5</w:t>
            </w:r>
            <w:r w:rsidRPr="003F7DB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6</w:t>
            </w:r>
            <w:r w:rsidRPr="003F7DB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  <w:t>:00 PM</w:t>
            </w:r>
          </w:p>
        </w:tc>
      </w:tr>
    </w:tbl>
    <w:p w:rsidR="00E67017" w:rsidRPr="003F7DBF" w:rsidP="003F7DBF" w14:paraId="6BBC5761" w14:textId="777777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E67017" w:rsidRPr="003F7DBF" w:rsidP="003F7DBF" w14:paraId="15B27ED5" w14:textId="777777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</w:p>
    <w:p w:rsidR="00E67017" w:rsidRPr="003F7DBF" w:rsidP="003F7DBF" w14:paraId="23858350" w14:textId="35F0F23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 w:rsidRPr="003F7DBF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BID FORM</w:t>
      </w:r>
      <w:r w:rsidRPr="003F7DBF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 xml:space="preserve"> DUE DATE/DELIVERY REQUIREMENTS </w:t>
      </w:r>
    </w:p>
    <w:p w:rsidR="00E67017" w:rsidRPr="003F7DBF" w:rsidP="003F7DBF" w14:paraId="540B5567" w14:textId="777777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</w:p>
    <w:p w:rsidR="00E67017" w:rsidRPr="003F7DBF" w:rsidP="0085451F" w14:paraId="51D829E2" w14:textId="71000AB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3F7DBF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Deliver one (1) copy of </w:t>
      </w:r>
      <w:r w:rsidRPr="003F7DBF" w:rsidR="0026444B">
        <w:rPr>
          <w:rFonts w:asciiTheme="minorHAnsi" w:hAnsiTheme="minorHAnsi" w:cstheme="minorHAnsi"/>
          <w:b/>
          <w:color w:val="000000"/>
          <w:sz w:val="26"/>
          <w:szCs w:val="26"/>
        </w:rPr>
        <w:t>th</w:t>
      </w:r>
      <w:r w:rsidRPr="003F7DBF" w:rsidR="001A42A7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is signed </w:t>
      </w:r>
      <w:r w:rsidRPr="003F7DBF" w:rsidR="0026444B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Bid Form in a separate sealed envelope </w:t>
      </w:r>
      <w:r w:rsidRPr="003F7DBF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by mail </w:t>
      </w:r>
      <w:r w:rsidRPr="003F7DBF" w:rsidR="0026444B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or personal delivery </w:t>
      </w:r>
      <w:r w:rsidRPr="003F7DBF">
        <w:rPr>
          <w:rFonts w:asciiTheme="minorHAnsi" w:hAnsiTheme="minorHAnsi" w:cstheme="minorHAnsi"/>
          <w:b/>
          <w:color w:val="000000"/>
          <w:sz w:val="26"/>
          <w:szCs w:val="26"/>
        </w:rPr>
        <w:t>to:</w:t>
      </w:r>
    </w:p>
    <w:p w:rsidR="00E67017" w:rsidRPr="003F7DBF" w:rsidP="003F7DBF" w14:paraId="6CCB984B" w14:textId="777777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color w:val="000000"/>
        </w:rPr>
      </w:pPr>
    </w:p>
    <w:p w:rsidR="00E67017" w:rsidRPr="003F7DBF" w:rsidP="003F7DBF" w14:paraId="599E633D" w14:textId="52B4746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McClave</w:t>
      </w:r>
      <w:r w:rsidRPr="003F7DBF">
        <w:rPr>
          <w:rFonts w:asciiTheme="minorHAnsi" w:hAnsiTheme="minorHAnsi" w:cstheme="minorHAnsi"/>
          <w:color w:val="000000"/>
        </w:rPr>
        <w:t xml:space="preserve"> School District </w:t>
      </w:r>
      <w:r w:rsidR="003B32F3">
        <w:rPr>
          <w:rFonts w:asciiTheme="minorHAnsi" w:hAnsiTheme="minorHAnsi" w:cstheme="minorHAnsi"/>
          <w:color w:val="000000"/>
        </w:rPr>
        <w:t>RE-2</w:t>
      </w:r>
    </w:p>
    <w:p w:rsidR="00E67017" w:rsidP="003F7DBF" w14:paraId="2C520DE0" w14:textId="7E80312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Brianne Howe</w:t>
      </w:r>
      <w:r w:rsidRPr="003F7DBF">
        <w:rPr>
          <w:rFonts w:asciiTheme="minorHAnsi" w:hAnsiTheme="minorHAnsi" w:cstheme="minorHAnsi"/>
          <w:color w:val="000000"/>
        </w:rPr>
        <w:t>, Superintendent</w:t>
      </w:r>
    </w:p>
    <w:p w:rsidR="009C45D8" w:rsidRPr="003F7DBF" w:rsidP="009C45D8" w14:paraId="48DD9F8A" w14:textId="25247E78">
      <w:pPr>
        <w:spacing w:after="0" w:line="240" w:lineRule="auto"/>
        <w:jc w:val="center"/>
        <w:rPr>
          <w:rFonts w:eastAsia="Arial" w:cstheme="minorHAnsi"/>
          <w:b/>
          <w:bCs/>
          <w:sz w:val="24"/>
          <w:szCs w:val="24"/>
        </w:rPr>
      </w:pPr>
      <w:r>
        <w:rPr>
          <w:rFonts w:eastAsia="Arial" w:cstheme="minorHAnsi"/>
          <w:b/>
          <w:bCs/>
          <w:sz w:val="24"/>
          <w:szCs w:val="24"/>
        </w:rPr>
        <w:t>308 Lincoln Avenue</w:t>
      </w:r>
    </w:p>
    <w:p w:rsidR="009C45D8" w:rsidRPr="003F7DBF" w:rsidP="009C45D8" w14:paraId="793E50E3" w14:textId="74040F8A">
      <w:pPr>
        <w:spacing w:after="0" w:line="240" w:lineRule="auto"/>
        <w:jc w:val="center"/>
        <w:rPr>
          <w:rFonts w:eastAsia="Arial" w:cstheme="minorHAnsi"/>
          <w:b/>
          <w:bCs/>
          <w:sz w:val="24"/>
          <w:szCs w:val="24"/>
        </w:rPr>
      </w:pPr>
      <w:r>
        <w:rPr>
          <w:rFonts w:eastAsia="Arial" w:cstheme="minorHAnsi"/>
          <w:b/>
          <w:bCs/>
          <w:sz w:val="24"/>
          <w:szCs w:val="24"/>
        </w:rPr>
        <w:t>McClave</w:t>
      </w:r>
      <w:r w:rsidRPr="003F7DBF">
        <w:rPr>
          <w:rFonts w:eastAsia="Arial" w:cstheme="minorHAnsi"/>
          <w:b/>
          <w:bCs/>
          <w:sz w:val="24"/>
          <w:szCs w:val="24"/>
        </w:rPr>
        <w:t>, Colorado 810</w:t>
      </w:r>
      <w:r>
        <w:rPr>
          <w:rFonts w:eastAsia="Arial" w:cstheme="minorHAnsi"/>
          <w:b/>
          <w:bCs/>
          <w:sz w:val="24"/>
          <w:szCs w:val="24"/>
        </w:rPr>
        <w:t>57</w:t>
      </w:r>
    </w:p>
    <w:p w:rsidR="009C45D8" w:rsidRPr="0017190C" w:rsidP="003F7DBF" w14:paraId="3198AACF" w14:textId="39FC11E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1719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brianne.howe@mcclaveschool.org</w:t>
      </w:r>
    </w:p>
    <w:p w:rsidR="00C16B62" w:rsidRPr="003F7DBF" w:rsidP="003F7DBF" w14:paraId="2E1D75A8" w14:textId="66C2D6E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color w:val="000000"/>
        </w:rPr>
      </w:pPr>
      <w:r w:rsidRPr="003F7DBF">
        <w:rPr>
          <w:rFonts w:asciiTheme="minorHAnsi" w:hAnsiTheme="minorHAnsi" w:cstheme="minorHAnsi"/>
          <w:color w:val="000000"/>
        </w:rPr>
        <w:t>719-</w:t>
      </w:r>
      <w:r w:rsidR="0085451F">
        <w:rPr>
          <w:rFonts w:asciiTheme="minorHAnsi" w:hAnsiTheme="minorHAnsi" w:cstheme="minorHAnsi"/>
          <w:color w:val="000000"/>
        </w:rPr>
        <w:t>688-2969</w:t>
      </w:r>
    </w:p>
    <w:p w:rsidR="00427CF0" w:rsidRPr="003F7DBF" w:rsidP="003F7DBF" w14:paraId="4C07E113" w14:textId="3C36165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</w:p>
    <w:p w:rsidR="00E67017" w:rsidRPr="00E66D63" w:rsidP="003F7DBF" w14:paraId="0DDEFE4F" w14:textId="777777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E66D63">
        <w:rPr>
          <w:rFonts w:asciiTheme="minorHAnsi" w:hAnsiTheme="minorHAnsi" w:cstheme="minorHAnsi"/>
          <w:sz w:val="26"/>
          <w:szCs w:val="26"/>
          <w:u w:val="single"/>
        </w:rPr>
        <w:t xml:space="preserve">TO BE CONSIDERED, PROPOSALS MUST BE RECEIVED AT THE ADDRESSES ABOVE </w:t>
      </w:r>
    </w:p>
    <w:p w:rsidR="00E67017" w:rsidRPr="00E66D63" w:rsidP="003F7DBF" w14:paraId="3ECEDAAA" w14:textId="38FD640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66D63">
        <w:rPr>
          <w:rFonts w:asciiTheme="minorHAnsi" w:hAnsiTheme="minorHAnsi" w:cstheme="minorHAnsi"/>
          <w:b/>
          <w:sz w:val="26"/>
          <w:szCs w:val="26"/>
        </w:rPr>
        <w:t xml:space="preserve">NO LATER THAN </w:t>
      </w:r>
      <w:r w:rsidR="0085451F">
        <w:rPr>
          <w:rFonts w:asciiTheme="minorHAnsi" w:hAnsiTheme="minorHAnsi" w:cstheme="minorHAnsi"/>
          <w:b/>
          <w:sz w:val="26"/>
          <w:szCs w:val="26"/>
        </w:rPr>
        <w:t>MONDAY, JUNE 9</w:t>
      </w:r>
      <w:r w:rsidRPr="00E66D63">
        <w:rPr>
          <w:rFonts w:asciiTheme="minorHAnsi" w:hAnsiTheme="minorHAnsi" w:cstheme="minorHAnsi"/>
          <w:b/>
          <w:sz w:val="26"/>
          <w:szCs w:val="26"/>
        </w:rPr>
        <w:t>, 202</w:t>
      </w:r>
      <w:r w:rsidR="0085451F">
        <w:rPr>
          <w:rFonts w:asciiTheme="minorHAnsi" w:hAnsiTheme="minorHAnsi" w:cstheme="minorHAnsi"/>
          <w:b/>
          <w:sz w:val="26"/>
          <w:szCs w:val="26"/>
        </w:rPr>
        <w:t>5.</w:t>
      </w:r>
    </w:p>
    <w:p w:rsidR="00E67017" w:rsidRPr="003F7DBF" w:rsidP="003F7DBF" w14:paraId="20A78DEB" w14:textId="777777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</w:rPr>
      </w:pPr>
    </w:p>
    <w:p w:rsidR="00E67017" w:rsidRPr="003F7DBF" w:rsidP="003F7DBF" w14:paraId="56FC21E6" w14:textId="777777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F7DBF">
        <w:rPr>
          <w:rFonts w:asciiTheme="minorHAnsi" w:hAnsiTheme="minorHAnsi" w:cstheme="minorHAnsi"/>
          <w:b/>
          <w:sz w:val="28"/>
          <w:szCs w:val="28"/>
          <w:u w:val="single"/>
        </w:rPr>
        <w:t xml:space="preserve">LATE PROPOSALS WILL NOT BE ACCEPTED.  </w:t>
      </w:r>
    </w:p>
    <w:p w:rsidR="00E67017" w:rsidRPr="003F7DBF" w:rsidP="003F7DBF" w14:paraId="21AD50DE" w14:textId="0F0DE2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C16B62" w:rsidRPr="00E66D63" w:rsidP="003F7DBF" w14:paraId="7B3237C7" w14:textId="777777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66D63">
        <w:rPr>
          <w:rFonts w:asciiTheme="minorHAnsi" w:hAnsiTheme="minorHAnsi" w:cstheme="minorHAnsi"/>
          <w:bCs/>
          <w:sz w:val="24"/>
          <w:szCs w:val="24"/>
        </w:rPr>
        <w:t xml:space="preserve">ADDRESS ALL INQUIRIES AND CORRESPONDENCE TO: </w:t>
      </w:r>
    </w:p>
    <w:p w:rsidR="00AD3708" w:rsidRPr="0085451F" w:rsidP="0085451F" w14:paraId="5DEBA573" w14:textId="27D14DD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Cs/>
        </w:rPr>
        <w:sectPr w:rsidSect="0026444B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Theme="minorHAnsi" w:hAnsiTheme="minorHAnsi" w:cstheme="minorHAnsi"/>
          <w:bCs/>
          <w:sz w:val="24"/>
          <w:szCs w:val="24"/>
        </w:rPr>
        <w:t>Brianne Howe</w:t>
      </w:r>
      <w:r w:rsidRPr="00E66D63" w:rsidR="00E67017">
        <w:rPr>
          <w:rFonts w:asciiTheme="minorHAnsi" w:hAnsiTheme="minorHAnsi" w:cstheme="minorHAnsi"/>
          <w:bCs/>
          <w:sz w:val="24"/>
          <w:szCs w:val="24"/>
        </w:rPr>
        <w:t>, Superintendent</w:t>
      </w:r>
      <w:r w:rsidRPr="00E66D63" w:rsidR="009C45D8">
        <w:rPr>
          <w:rFonts w:asciiTheme="minorHAnsi" w:hAnsiTheme="minorHAnsi" w:cstheme="minorHAnsi"/>
          <w:bCs/>
          <w:sz w:val="24"/>
          <w:szCs w:val="24"/>
        </w:rPr>
        <w:t>,</w:t>
      </w:r>
      <w:r w:rsidRPr="00E66D63" w:rsidR="00E66D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5451F">
        <w:rPr>
          <w:rFonts w:asciiTheme="minorHAnsi" w:hAnsiTheme="minorHAnsi" w:cstheme="minorHAnsi"/>
          <w:color w:val="000000"/>
          <w:sz w:val="24"/>
          <w:szCs w:val="24"/>
        </w:rPr>
        <w:t>brianne.howe@mcclaveschool.org</w:t>
      </w:r>
    </w:p>
    <w:p w:rsidR="00C16B62" w:rsidRPr="003F7DBF" w:rsidP="0017190C" w14:paraId="10A52055" w14:textId="09E9F2C4">
      <w:pPr>
        <w:spacing w:after="160" w:line="278" w:lineRule="auto"/>
        <w:jc w:val="center"/>
        <w:rPr>
          <w:rFonts w:cstheme="minorHAnsi"/>
        </w:rPr>
      </w:pPr>
      <w:r>
        <w:rPr>
          <w:rFonts w:eastAsia="Arial" w:cstheme="minorHAnsi"/>
          <w:b/>
          <w:sz w:val="24"/>
          <w:szCs w:val="24"/>
        </w:rPr>
        <w:t>VEHICLE</w:t>
      </w:r>
      <w:r w:rsidRPr="003F7DBF" w:rsidR="00317162">
        <w:rPr>
          <w:rFonts w:eastAsia="Arial" w:cstheme="minorHAnsi"/>
          <w:b/>
          <w:sz w:val="24"/>
          <w:szCs w:val="24"/>
        </w:rPr>
        <w:t xml:space="preserve"> </w:t>
      </w:r>
      <w:r>
        <w:rPr>
          <w:rFonts w:eastAsia="Arial" w:cstheme="minorHAnsi"/>
          <w:b/>
          <w:sz w:val="24"/>
          <w:szCs w:val="24"/>
        </w:rPr>
        <w:t>DESCRIPTION</w:t>
      </w:r>
      <w:r w:rsidRPr="003F7DBF" w:rsidR="00317162">
        <w:rPr>
          <w:rFonts w:eastAsia="Arial" w:cstheme="minorHAnsi"/>
          <w:b/>
          <w:sz w:val="24"/>
          <w:szCs w:val="24"/>
        </w:rPr>
        <w:t>:</w:t>
      </w:r>
    </w:p>
    <w:p w:rsidR="0085451F" w:rsidP="0017190C" w14:paraId="1D0D94E4" w14:textId="6F12EFB7">
      <w:pPr>
        <w:spacing w:after="160" w:line="278" w:lineRule="auto"/>
        <w:jc w:val="center"/>
        <w:rPr>
          <w:rFonts w:cstheme="minorHAnsi"/>
        </w:rPr>
      </w:pPr>
      <w:r>
        <w:rPr>
          <w:rFonts w:cstheme="minorHAnsi"/>
        </w:rPr>
        <w:t>2020 Ford F250 Super Duty Crew Cab XLT</w:t>
      </w:r>
    </w:p>
    <w:p w:rsidR="0085451F" w:rsidP="0017190C" w14:paraId="34D79B4A" w14:textId="44832742">
      <w:pPr>
        <w:spacing w:after="160" w:line="278" w:lineRule="auto"/>
        <w:jc w:val="center"/>
        <w:rPr>
          <w:rFonts w:cstheme="minorHAnsi"/>
        </w:rPr>
      </w:pPr>
      <w:r>
        <w:rPr>
          <w:rFonts w:cstheme="minorHAnsi"/>
        </w:rPr>
        <w:t>4 WD</w:t>
      </w:r>
    </w:p>
    <w:p w:rsidR="0085451F" w:rsidP="0017190C" w14:paraId="4F1B9A6C" w14:textId="7685D87A">
      <w:pPr>
        <w:spacing w:after="160" w:line="278" w:lineRule="auto"/>
        <w:jc w:val="center"/>
        <w:rPr>
          <w:rFonts w:cstheme="minorHAnsi"/>
        </w:rPr>
      </w:pPr>
      <w:r>
        <w:rPr>
          <w:rFonts w:cstheme="minorHAnsi"/>
        </w:rPr>
        <w:t>6.2 L</w:t>
      </w:r>
    </w:p>
    <w:p w:rsidR="00C16B62" w:rsidP="0017190C" w14:paraId="43376438" w14:textId="4E6D3874">
      <w:pPr>
        <w:spacing w:after="160" w:line="278" w:lineRule="auto"/>
        <w:jc w:val="center"/>
        <w:rPr>
          <w:rFonts w:cstheme="minorHAnsi"/>
        </w:rPr>
      </w:pPr>
      <w:r>
        <w:rPr>
          <w:rFonts w:cstheme="minorHAnsi"/>
        </w:rPr>
        <w:t>V8</w:t>
      </w:r>
    </w:p>
    <w:p w:rsidR="0085451F" w:rsidP="0017190C" w14:paraId="4F127773" w14:textId="4E6AA6E4">
      <w:pPr>
        <w:spacing w:after="160" w:line="278" w:lineRule="auto"/>
        <w:jc w:val="center"/>
        <w:rPr>
          <w:rFonts w:cstheme="minorHAnsi"/>
        </w:rPr>
      </w:pPr>
      <w:r>
        <w:rPr>
          <w:rFonts w:cstheme="minorHAnsi"/>
        </w:rPr>
        <w:t>Mileage: 26,327</w:t>
      </w:r>
    </w:p>
    <w:p w:rsidR="003C4AB2" w:rsidP="0017190C" w14:paraId="0A38AA1E" w14:textId="69256C6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Hlk68773408"/>
      <w:r>
        <w:rPr>
          <w:rFonts w:cstheme="minorHAnsi"/>
          <w:b/>
          <w:bCs/>
          <w:sz w:val="24"/>
          <w:szCs w:val="24"/>
        </w:rPr>
        <w:t>VEHICLE IDENTIFICATION NUMBER</w:t>
      </w:r>
      <w:bookmarkEnd w:id="0"/>
      <w:r>
        <w:rPr>
          <w:rFonts w:cstheme="minorHAnsi"/>
          <w:b/>
          <w:bCs/>
          <w:sz w:val="24"/>
          <w:szCs w:val="24"/>
        </w:rPr>
        <w:t>:</w:t>
      </w:r>
    </w:p>
    <w:p w:rsidR="0085451F" w:rsidP="0017190C" w14:paraId="6207A617" w14:textId="77777777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85451F" w:rsidP="0017190C" w14:paraId="4EF9B9B3" w14:textId="2F42D458">
      <w:pPr>
        <w:spacing w:after="0"/>
        <w:jc w:val="center"/>
        <w:rPr>
          <w:rFonts w:cstheme="minorHAnsi"/>
          <w:sz w:val="24"/>
          <w:szCs w:val="24"/>
        </w:rPr>
      </w:pPr>
      <w:r w:rsidRPr="0085451F">
        <w:rPr>
          <w:rFonts w:cstheme="minorHAnsi"/>
          <w:sz w:val="24"/>
          <w:szCs w:val="24"/>
        </w:rPr>
        <w:t>1FT7W2B69LEC23624</w:t>
      </w:r>
    </w:p>
    <w:p w:rsidR="00C16B62" w:rsidRPr="003F7DBF" w:rsidP="003F7DBF" w14:paraId="20D3C0BA" w14:textId="77777777">
      <w:pPr>
        <w:spacing w:before="29" w:after="0" w:line="240" w:lineRule="auto"/>
        <w:ind w:right="1686"/>
        <w:jc w:val="center"/>
        <w:rPr>
          <w:rFonts w:cstheme="minorHAnsi"/>
          <w:sz w:val="24"/>
          <w:szCs w:val="24"/>
        </w:rPr>
      </w:pPr>
    </w:p>
    <w:p w:rsidR="007D704F" w:rsidRPr="003F7DBF" w:rsidP="003F7DBF" w14:paraId="0C66ADB7" w14:textId="0FF963A5">
      <w:pPr>
        <w:spacing w:before="120" w:after="120" w:line="240" w:lineRule="auto"/>
        <w:rPr>
          <w:rFonts w:eastAsia="Arial" w:cstheme="minorHAnsi"/>
          <w:b/>
          <w:bCs/>
          <w:sz w:val="24"/>
          <w:szCs w:val="24"/>
          <w:u w:val="single" w:color="000000"/>
        </w:rPr>
      </w:pPr>
      <w:r w:rsidRPr="003F7DBF">
        <w:rPr>
          <w:rFonts w:eastAsia="Arial" w:cstheme="minorHAnsi"/>
          <w:b/>
          <w:bCs/>
          <w:sz w:val="24"/>
          <w:szCs w:val="24"/>
          <w:u w:val="single" w:color="000000"/>
        </w:rPr>
        <w:t>SPECIAL</w:t>
      </w:r>
      <w:r w:rsidRPr="003F7DBF">
        <w:rPr>
          <w:rFonts w:eastAsia="Arial" w:cstheme="minorHAnsi"/>
          <w:b/>
          <w:bCs/>
          <w:spacing w:val="-7"/>
          <w:sz w:val="24"/>
          <w:szCs w:val="24"/>
          <w:u w:val="single" w:color="000000"/>
        </w:rPr>
        <w:t xml:space="preserve"> </w:t>
      </w:r>
      <w:r w:rsidRPr="003F7DBF">
        <w:rPr>
          <w:rFonts w:eastAsia="Arial" w:cstheme="minorHAnsi"/>
          <w:b/>
          <w:bCs/>
          <w:sz w:val="24"/>
          <w:szCs w:val="24"/>
          <w:u w:val="single" w:color="000000"/>
        </w:rPr>
        <w:t>INSTRUCT</w:t>
      </w:r>
      <w:r w:rsidRPr="003F7DBF">
        <w:rPr>
          <w:rFonts w:eastAsia="Arial" w:cstheme="minorHAnsi"/>
          <w:b/>
          <w:bCs/>
          <w:spacing w:val="1"/>
          <w:sz w:val="24"/>
          <w:szCs w:val="24"/>
          <w:u w:val="single" w:color="000000"/>
        </w:rPr>
        <w:t>I</w:t>
      </w:r>
      <w:r w:rsidRPr="003F7DBF">
        <w:rPr>
          <w:rFonts w:eastAsia="Arial" w:cstheme="minorHAnsi"/>
          <w:b/>
          <w:bCs/>
          <w:spacing w:val="-1"/>
          <w:sz w:val="24"/>
          <w:szCs w:val="24"/>
          <w:u w:val="single" w:color="000000"/>
        </w:rPr>
        <w:t>O</w:t>
      </w:r>
      <w:r w:rsidRPr="003F7DBF">
        <w:rPr>
          <w:rFonts w:eastAsia="Arial" w:cstheme="minorHAnsi"/>
          <w:b/>
          <w:bCs/>
          <w:sz w:val="24"/>
          <w:szCs w:val="24"/>
          <w:u w:val="single" w:color="000000"/>
        </w:rPr>
        <w:t>NS</w:t>
      </w:r>
      <w:r w:rsidRPr="003F7DBF" w:rsidR="001A42A7">
        <w:rPr>
          <w:rFonts w:eastAsia="Arial" w:cstheme="minorHAnsi"/>
          <w:b/>
          <w:bCs/>
          <w:sz w:val="24"/>
          <w:szCs w:val="24"/>
          <w:u w:val="single" w:color="000000"/>
        </w:rPr>
        <w:t>:</w:t>
      </w:r>
    </w:p>
    <w:p w:rsidR="003132F1" w:rsidRPr="00BB632F" w:rsidP="00B01E55" w14:paraId="754DDBA3" w14:textId="59CE87F5">
      <w:pPr>
        <w:pStyle w:val="ListParagraph"/>
        <w:numPr>
          <w:ilvl w:val="0"/>
          <w:numId w:val="4"/>
        </w:numPr>
        <w:spacing w:before="120" w:after="120" w:line="240" w:lineRule="auto"/>
        <w:ind w:left="0"/>
        <w:contextualSpacing w:val="0"/>
        <w:rPr>
          <w:rFonts w:eastAsia="Arial" w:cstheme="minorHAnsi"/>
          <w:u w:val="single" w:color="000000"/>
        </w:rPr>
      </w:pPr>
      <w:r w:rsidRPr="00BB632F">
        <w:rPr>
          <w:rFonts w:eastAsia="Arial" w:cstheme="minorHAnsi"/>
          <w:u w:val="single"/>
        </w:rPr>
        <w:t>Sealed Bids</w:t>
      </w:r>
      <w:r w:rsidRPr="00BB632F">
        <w:rPr>
          <w:rFonts w:eastAsia="Arial" w:cstheme="minorHAnsi"/>
        </w:rPr>
        <w:t xml:space="preserve">:  </w:t>
      </w:r>
      <w:r w:rsidRPr="00BB632F" w:rsidR="008B4ABC">
        <w:rPr>
          <w:rFonts w:eastAsia="Arial" w:cstheme="minorHAnsi"/>
        </w:rPr>
        <w:t>Bids</w:t>
      </w:r>
      <w:r w:rsidRPr="00BB632F" w:rsidR="004D067A">
        <w:rPr>
          <w:rFonts w:eastAsia="Arial" w:cstheme="minorHAnsi"/>
          <w:spacing w:val="-8"/>
        </w:rPr>
        <w:t xml:space="preserve"> </w:t>
      </w:r>
      <w:r w:rsidRPr="00BB632F" w:rsidR="004D067A">
        <w:rPr>
          <w:rFonts w:eastAsia="Arial" w:cstheme="minorHAnsi"/>
        </w:rPr>
        <w:t>must</w:t>
      </w:r>
      <w:r w:rsidRPr="00BB632F" w:rsidR="004D067A">
        <w:rPr>
          <w:rFonts w:eastAsia="Arial" w:cstheme="minorHAnsi"/>
          <w:spacing w:val="-3"/>
        </w:rPr>
        <w:t xml:space="preserve"> </w:t>
      </w:r>
      <w:r w:rsidRPr="00BB632F" w:rsidR="004D067A">
        <w:rPr>
          <w:rFonts w:eastAsia="Arial" w:cstheme="minorHAnsi"/>
        </w:rPr>
        <w:t>be</w:t>
      </w:r>
      <w:r w:rsidRPr="00BB632F" w:rsidR="004D067A">
        <w:rPr>
          <w:rFonts w:eastAsia="Arial" w:cstheme="minorHAnsi"/>
          <w:spacing w:val="-2"/>
        </w:rPr>
        <w:t xml:space="preserve"> </w:t>
      </w:r>
      <w:r w:rsidRPr="00BB632F" w:rsidR="004D067A">
        <w:rPr>
          <w:rFonts w:eastAsia="Arial" w:cstheme="minorHAnsi"/>
        </w:rPr>
        <w:t>submitted</w:t>
      </w:r>
      <w:r w:rsidRPr="00BB632F" w:rsidR="004D067A">
        <w:rPr>
          <w:rFonts w:eastAsia="Arial" w:cstheme="minorHAnsi"/>
          <w:spacing w:val="-7"/>
        </w:rPr>
        <w:t xml:space="preserve"> </w:t>
      </w:r>
      <w:r w:rsidRPr="00BB632F" w:rsidR="004D067A">
        <w:rPr>
          <w:rFonts w:eastAsia="Arial" w:cstheme="minorHAnsi"/>
        </w:rPr>
        <w:t>on</w:t>
      </w:r>
      <w:r w:rsidRPr="00BB632F" w:rsidR="004D067A">
        <w:rPr>
          <w:rFonts w:eastAsia="Arial" w:cstheme="minorHAnsi"/>
          <w:spacing w:val="-1"/>
        </w:rPr>
        <w:t xml:space="preserve"> </w:t>
      </w:r>
      <w:r w:rsidRPr="00BB632F" w:rsidR="004D067A">
        <w:rPr>
          <w:rFonts w:eastAsia="Arial" w:cstheme="minorHAnsi"/>
        </w:rPr>
        <w:t>this</w:t>
      </w:r>
      <w:r w:rsidRPr="00BB632F" w:rsidR="004D067A">
        <w:rPr>
          <w:rFonts w:eastAsia="Arial" w:cstheme="minorHAnsi"/>
          <w:spacing w:val="-1"/>
        </w:rPr>
        <w:t xml:space="preserve"> </w:t>
      </w:r>
      <w:r w:rsidRPr="00BB632F" w:rsidR="004D067A">
        <w:rPr>
          <w:rFonts w:eastAsia="Arial" w:cstheme="minorHAnsi"/>
        </w:rPr>
        <w:t>form</w:t>
      </w:r>
      <w:r w:rsidRPr="00BB632F" w:rsidR="0055432F">
        <w:rPr>
          <w:rFonts w:eastAsia="Arial" w:cstheme="minorHAnsi"/>
        </w:rPr>
        <w:t xml:space="preserve"> in a sealed envelope</w:t>
      </w:r>
      <w:r w:rsidRPr="00BB632F" w:rsidR="004D067A">
        <w:rPr>
          <w:rFonts w:eastAsia="Arial" w:cstheme="minorHAnsi"/>
        </w:rPr>
        <w:t>.</w:t>
      </w:r>
      <w:r w:rsidRPr="00BB632F">
        <w:rPr>
          <w:rFonts w:eastAsia="Arial" w:cstheme="minorHAnsi"/>
        </w:rPr>
        <w:t xml:space="preserve">  </w:t>
      </w:r>
    </w:p>
    <w:p w:rsidR="003132F1" w:rsidRPr="00BB632F" w:rsidP="00B01E55" w14:paraId="2BDED676" w14:textId="01572783">
      <w:pPr>
        <w:pStyle w:val="ListParagraph"/>
        <w:numPr>
          <w:ilvl w:val="0"/>
          <w:numId w:val="4"/>
        </w:numPr>
        <w:spacing w:before="120" w:after="120" w:line="240" w:lineRule="auto"/>
        <w:ind w:left="0"/>
        <w:contextualSpacing w:val="0"/>
        <w:rPr>
          <w:rFonts w:eastAsia="Arial" w:cstheme="minorHAnsi"/>
          <w:u w:val="single" w:color="000000"/>
        </w:rPr>
      </w:pPr>
      <w:r w:rsidRPr="00BB632F">
        <w:rPr>
          <w:rFonts w:eastAsia="Arial" w:cstheme="minorHAnsi"/>
          <w:u w:val="single"/>
        </w:rPr>
        <w:t>Signature</w:t>
      </w:r>
      <w:r w:rsidRPr="00BB632F">
        <w:rPr>
          <w:rFonts w:eastAsia="Arial" w:cstheme="minorHAnsi"/>
        </w:rPr>
        <w:t xml:space="preserve">:  </w:t>
      </w:r>
      <w:r w:rsidRPr="00BB632F" w:rsidR="008B4ABC">
        <w:rPr>
          <w:rFonts w:eastAsia="Arial" w:cstheme="minorHAnsi"/>
        </w:rPr>
        <w:t>Bids</w:t>
      </w:r>
      <w:r w:rsidRPr="00BB632F" w:rsidR="004D067A">
        <w:rPr>
          <w:rFonts w:eastAsia="Arial" w:cstheme="minorHAnsi"/>
          <w:spacing w:val="-8"/>
        </w:rPr>
        <w:t xml:space="preserve"> </w:t>
      </w:r>
      <w:r w:rsidRPr="00BB632F" w:rsidR="007358C2">
        <w:rPr>
          <w:rFonts w:eastAsia="Arial" w:cstheme="minorHAnsi"/>
        </w:rPr>
        <w:t>MUST</w:t>
      </w:r>
      <w:r w:rsidRPr="00BB632F" w:rsidR="004D067A">
        <w:rPr>
          <w:rFonts w:eastAsia="Arial" w:cstheme="minorHAnsi"/>
          <w:spacing w:val="-5"/>
        </w:rPr>
        <w:t xml:space="preserve"> </w:t>
      </w:r>
      <w:r w:rsidRPr="00BB632F" w:rsidR="004D067A">
        <w:rPr>
          <w:rFonts w:eastAsia="Arial" w:cstheme="minorHAnsi"/>
        </w:rPr>
        <w:t>be</w:t>
      </w:r>
      <w:r w:rsidRPr="00BB632F" w:rsidR="004D067A">
        <w:rPr>
          <w:rFonts w:eastAsia="Arial" w:cstheme="minorHAnsi"/>
          <w:spacing w:val="-2"/>
        </w:rPr>
        <w:t xml:space="preserve"> </w:t>
      </w:r>
      <w:r w:rsidRPr="00BB632F" w:rsidR="004D067A">
        <w:rPr>
          <w:rFonts w:eastAsia="Arial" w:cstheme="minorHAnsi"/>
        </w:rPr>
        <w:t>signed</w:t>
      </w:r>
      <w:r w:rsidRPr="00BB632F" w:rsidR="007F7CA1">
        <w:rPr>
          <w:rFonts w:eastAsia="Arial" w:cstheme="minorHAnsi"/>
        </w:rPr>
        <w:t xml:space="preserve"> </w:t>
      </w:r>
      <w:r w:rsidRPr="00BB632F" w:rsidR="004D067A">
        <w:rPr>
          <w:rFonts w:eastAsia="Arial" w:cstheme="minorHAnsi"/>
        </w:rPr>
        <w:t>bel</w:t>
      </w:r>
      <w:r w:rsidRPr="00BB632F" w:rsidR="004D067A">
        <w:rPr>
          <w:rFonts w:eastAsia="Arial" w:cstheme="minorHAnsi"/>
          <w:spacing w:val="1"/>
        </w:rPr>
        <w:t>o</w:t>
      </w:r>
      <w:r w:rsidRPr="00BB632F" w:rsidR="004D067A">
        <w:rPr>
          <w:rFonts w:eastAsia="Arial" w:cstheme="minorHAnsi"/>
          <w:spacing w:val="-1"/>
        </w:rPr>
        <w:t>w</w:t>
      </w:r>
      <w:r w:rsidRPr="00BB632F">
        <w:rPr>
          <w:rFonts w:eastAsia="Arial" w:cstheme="minorHAnsi"/>
        </w:rPr>
        <w:t>.</w:t>
      </w:r>
    </w:p>
    <w:p w:rsidR="003132F1" w:rsidRPr="00BB632F" w:rsidP="00B01E55" w14:paraId="29628209" w14:textId="6E1A9AB8">
      <w:pPr>
        <w:pStyle w:val="ListParagraph"/>
        <w:numPr>
          <w:ilvl w:val="0"/>
          <w:numId w:val="4"/>
        </w:numPr>
        <w:spacing w:before="120" w:after="120" w:line="240" w:lineRule="auto"/>
        <w:ind w:left="0"/>
        <w:contextualSpacing w:val="0"/>
        <w:rPr>
          <w:rFonts w:eastAsia="Arial" w:cstheme="minorHAnsi"/>
          <w:u w:val="single" w:color="000000"/>
        </w:rPr>
      </w:pPr>
      <w:r w:rsidRPr="00BB632F">
        <w:rPr>
          <w:rFonts w:eastAsia="Arial" w:cstheme="minorHAnsi"/>
          <w:u w:val="single"/>
        </w:rPr>
        <w:t>Delivery Requirements</w:t>
      </w:r>
      <w:r w:rsidRPr="00BB632F">
        <w:rPr>
          <w:rFonts w:eastAsia="Arial" w:cstheme="minorHAnsi"/>
        </w:rPr>
        <w:t xml:space="preserve">:  </w:t>
      </w:r>
      <w:r w:rsidRPr="00BB632F" w:rsidR="008B4ABC">
        <w:rPr>
          <w:rFonts w:eastAsia="Arial" w:cstheme="minorHAnsi"/>
        </w:rPr>
        <w:t>Bids</w:t>
      </w:r>
      <w:r w:rsidRPr="00BB632F" w:rsidR="004D067A">
        <w:rPr>
          <w:rFonts w:eastAsia="Arial" w:cstheme="minorHAnsi"/>
        </w:rPr>
        <w:t xml:space="preserve"> </w:t>
      </w:r>
      <w:r w:rsidRPr="00BB632F" w:rsidR="007358C2">
        <w:rPr>
          <w:rFonts w:eastAsia="Arial" w:cstheme="minorHAnsi"/>
        </w:rPr>
        <w:t>must</w:t>
      </w:r>
      <w:r w:rsidRPr="00BB632F" w:rsidR="00C13169">
        <w:rPr>
          <w:rFonts w:eastAsia="Arial" w:cstheme="minorHAnsi"/>
        </w:rPr>
        <w:t xml:space="preserve"> be delivered or mailed to the address above.</w:t>
      </w:r>
      <w:r w:rsidRPr="00BB632F" w:rsidR="0055432F">
        <w:rPr>
          <w:rFonts w:eastAsia="Arial" w:cstheme="minorHAnsi"/>
        </w:rPr>
        <w:t xml:space="preserve">  Bids</w:t>
      </w:r>
      <w:r w:rsidRPr="00BB632F" w:rsidR="00CD746E">
        <w:rPr>
          <w:rFonts w:eastAsia="Arial" w:cstheme="minorHAnsi"/>
        </w:rPr>
        <w:t xml:space="preserve"> submitted by e-mail</w:t>
      </w:r>
      <w:r w:rsidRPr="00BB632F" w:rsidR="0055432F">
        <w:rPr>
          <w:rFonts w:eastAsia="Arial" w:cstheme="minorHAnsi"/>
        </w:rPr>
        <w:t xml:space="preserve"> will not be accepted.</w:t>
      </w:r>
    </w:p>
    <w:p w:rsidR="003132F1" w:rsidRPr="00BB632F" w:rsidP="00B01E55" w14:paraId="4E5F3A20" w14:textId="6A2C1C4D">
      <w:pPr>
        <w:pStyle w:val="ListParagraph"/>
        <w:numPr>
          <w:ilvl w:val="0"/>
          <w:numId w:val="4"/>
        </w:numPr>
        <w:spacing w:before="120" w:after="120" w:line="240" w:lineRule="auto"/>
        <w:ind w:left="0"/>
        <w:contextualSpacing w:val="0"/>
        <w:rPr>
          <w:rFonts w:eastAsia="Arial" w:cstheme="minorHAnsi"/>
          <w:u w:val="single" w:color="000000"/>
        </w:rPr>
      </w:pPr>
      <w:r w:rsidRPr="00BB632F">
        <w:rPr>
          <w:rFonts w:eastAsia="Arial" w:cstheme="minorHAnsi"/>
          <w:u w:val="single"/>
        </w:rPr>
        <w:t>No Late Bids</w:t>
      </w:r>
      <w:r w:rsidRPr="00BB632F">
        <w:rPr>
          <w:rFonts w:eastAsia="Arial" w:cstheme="minorHAnsi"/>
        </w:rPr>
        <w:t xml:space="preserve">:  </w:t>
      </w:r>
      <w:r w:rsidRPr="00BB632F" w:rsidR="00C13169">
        <w:rPr>
          <w:rFonts w:eastAsia="Arial" w:cstheme="minorHAnsi"/>
        </w:rPr>
        <w:t>Bids received by mail or in pe</w:t>
      </w:r>
      <w:r w:rsidRPr="00BB632F" w:rsidR="00DE4883">
        <w:rPr>
          <w:rFonts w:eastAsia="Arial" w:cstheme="minorHAnsi"/>
        </w:rPr>
        <w:t xml:space="preserve">rson after </w:t>
      </w:r>
      <w:r w:rsidRPr="00BB632F" w:rsidR="00CD746E">
        <w:rPr>
          <w:rFonts w:eastAsia="Arial" w:cstheme="minorHAnsi"/>
        </w:rPr>
        <w:t>the Bid deadline</w:t>
      </w:r>
      <w:r w:rsidRPr="00BB632F" w:rsidR="00C13169">
        <w:rPr>
          <w:rFonts w:eastAsia="Arial" w:cstheme="minorHAnsi"/>
        </w:rPr>
        <w:t xml:space="preserve"> will not be considered</w:t>
      </w:r>
      <w:r w:rsidRPr="00BB632F">
        <w:rPr>
          <w:rFonts w:eastAsia="Arial" w:cstheme="minorHAnsi"/>
        </w:rPr>
        <w:t>.</w:t>
      </w:r>
    </w:p>
    <w:p w:rsidR="003132F1" w:rsidRPr="00BB632F" w:rsidP="00B01E55" w14:paraId="07AF380B" w14:textId="49FDD8B5">
      <w:pPr>
        <w:pStyle w:val="ListParagraph"/>
        <w:numPr>
          <w:ilvl w:val="0"/>
          <w:numId w:val="4"/>
        </w:numPr>
        <w:spacing w:before="120" w:after="120" w:line="240" w:lineRule="auto"/>
        <w:ind w:left="0"/>
        <w:contextualSpacing w:val="0"/>
        <w:rPr>
          <w:rFonts w:eastAsia="Arial" w:cstheme="minorHAnsi"/>
          <w:u w:val="single" w:color="000000"/>
        </w:rPr>
      </w:pPr>
      <w:r w:rsidRPr="00BB632F">
        <w:rPr>
          <w:rFonts w:eastAsia="Arial" w:cstheme="minorHAnsi"/>
          <w:u w:val="single"/>
        </w:rPr>
        <w:t>Vehicle</w:t>
      </w:r>
      <w:r w:rsidRPr="00BB632F" w:rsidR="0057056C">
        <w:rPr>
          <w:rFonts w:eastAsia="Arial" w:cstheme="minorHAnsi"/>
          <w:u w:val="single"/>
        </w:rPr>
        <w:t xml:space="preserve"> Condition</w:t>
      </w:r>
      <w:r w:rsidRPr="00BB632F" w:rsidR="0057056C">
        <w:rPr>
          <w:rFonts w:eastAsia="Arial" w:cstheme="minorHAnsi"/>
        </w:rPr>
        <w:t xml:space="preserve">:  </w:t>
      </w:r>
      <w:r w:rsidRPr="00BB632F">
        <w:rPr>
          <w:rFonts w:eastAsia="Arial" w:cstheme="minorHAnsi"/>
        </w:rPr>
        <w:t>Vehicle</w:t>
      </w:r>
      <w:r w:rsidRPr="00BB632F" w:rsidR="00252227">
        <w:rPr>
          <w:rFonts w:eastAsia="Arial" w:cstheme="minorHAnsi"/>
        </w:rPr>
        <w:t xml:space="preserve"> </w:t>
      </w:r>
      <w:r w:rsidRPr="00BB632F" w:rsidR="001A42A7">
        <w:rPr>
          <w:rFonts w:eastAsia="Arial" w:cstheme="minorHAnsi"/>
        </w:rPr>
        <w:t>is</w:t>
      </w:r>
      <w:r w:rsidRPr="00BB632F" w:rsidR="00252227">
        <w:rPr>
          <w:rFonts w:eastAsia="Arial" w:cstheme="minorHAnsi"/>
        </w:rPr>
        <w:t xml:space="preserve"> being sold “A</w:t>
      </w:r>
      <w:r w:rsidRPr="00BB632F" w:rsidR="008B4ABC">
        <w:rPr>
          <w:rFonts w:eastAsia="Arial" w:cstheme="minorHAnsi"/>
        </w:rPr>
        <w:t>S</w:t>
      </w:r>
      <w:r w:rsidRPr="00BB632F" w:rsidR="00252227">
        <w:rPr>
          <w:rFonts w:eastAsia="Arial" w:cstheme="minorHAnsi"/>
        </w:rPr>
        <w:t>-</w:t>
      </w:r>
      <w:r w:rsidRPr="00BB632F" w:rsidR="008B4ABC">
        <w:rPr>
          <w:rFonts w:eastAsia="Arial" w:cstheme="minorHAnsi"/>
        </w:rPr>
        <w:t>IS</w:t>
      </w:r>
      <w:r w:rsidRPr="00BB632F" w:rsidR="009C45D8">
        <w:rPr>
          <w:rFonts w:eastAsia="Arial" w:cstheme="minorHAnsi"/>
        </w:rPr>
        <w:t>,</w:t>
      </w:r>
      <w:r w:rsidRPr="00BB632F" w:rsidR="00252227">
        <w:rPr>
          <w:rFonts w:eastAsia="Arial" w:cstheme="minorHAnsi"/>
        </w:rPr>
        <w:t>”</w:t>
      </w:r>
      <w:r w:rsidRPr="00BB632F">
        <w:rPr>
          <w:rFonts w:eastAsia="Arial" w:cstheme="minorHAnsi"/>
        </w:rPr>
        <w:t xml:space="preserve"> </w:t>
      </w:r>
      <w:r w:rsidRPr="00BB632F" w:rsidR="009C45D8">
        <w:rPr>
          <w:rFonts w:eastAsia="Arial" w:cstheme="minorHAnsi"/>
        </w:rPr>
        <w:t xml:space="preserve">“WHERE IS,” WITH ALL FAULTS.” </w:t>
      </w:r>
    </w:p>
    <w:p w:rsidR="003132F1" w:rsidRPr="00BB632F" w:rsidP="00B01E55" w14:paraId="7B908FFE" w14:textId="0A10515E">
      <w:pPr>
        <w:pStyle w:val="ListParagraph"/>
        <w:numPr>
          <w:ilvl w:val="0"/>
          <w:numId w:val="4"/>
        </w:numPr>
        <w:spacing w:before="120" w:after="120" w:line="240" w:lineRule="auto"/>
        <w:ind w:left="0"/>
        <w:contextualSpacing w:val="0"/>
        <w:rPr>
          <w:rFonts w:eastAsia="Arial" w:cstheme="minorHAnsi"/>
          <w:u w:val="single" w:color="000000"/>
        </w:rPr>
      </w:pPr>
      <w:r w:rsidRPr="00BB632F">
        <w:rPr>
          <w:rFonts w:eastAsia="Arial" w:cstheme="minorHAnsi"/>
          <w:spacing w:val="3"/>
          <w:u w:val="single"/>
        </w:rPr>
        <w:t>Minimum Bid</w:t>
      </w:r>
      <w:r w:rsidRPr="00BB632F">
        <w:rPr>
          <w:rFonts w:eastAsia="Arial" w:cstheme="minorHAnsi"/>
          <w:spacing w:val="3"/>
        </w:rPr>
        <w:t xml:space="preserve">: </w:t>
      </w:r>
      <w:r w:rsidRPr="00BB632F" w:rsidR="007F7CA1">
        <w:rPr>
          <w:rFonts w:eastAsia="Arial" w:cstheme="minorHAnsi"/>
          <w:spacing w:val="3"/>
        </w:rPr>
        <w:t>M</w:t>
      </w:r>
      <w:r w:rsidRPr="00BB632F" w:rsidR="009E0D70">
        <w:rPr>
          <w:rFonts w:eastAsia="Arial" w:cstheme="minorHAnsi"/>
          <w:spacing w:val="3"/>
        </w:rPr>
        <w:t xml:space="preserve">inimum </w:t>
      </w:r>
      <w:r w:rsidRPr="00BB632F" w:rsidR="00DE4883">
        <w:rPr>
          <w:rFonts w:eastAsia="Arial" w:cstheme="minorHAnsi"/>
          <w:spacing w:val="3"/>
        </w:rPr>
        <w:t>Bid is set at</w:t>
      </w:r>
      <w:r w:rsidRPr="00BB632F" w:rsidR="009967BA">
        <w:rPr>
          <w:rFonts w:eastAsia="Arial" w:cstheme="minorHAnsi"/>
          <w:spacing w:val="3"/>
        </w:rPr>
        <w:t xml:space="preserve"> $</w:t>
      </w:r>
      <w:r w:rsidRPr="00BB632F" w:rsidR="0085451F">
        <w:rPr>
          <w:rFonts w:eastAsia="Arial" w:cstheme="minorHAnsi"/>
          <w:spacing w:val="3"/>
        </w:rPr>
        <w:t>39,800</w:t>
      </w:r>
      <w:r w:rsidRPr="00BB632F" w:rsidR="00EA450B">
        <w:rPr>
          <w:rFonts w:eastAsia="Arial" w:cstheme="minorHAnsi"/>
          <w:spacing w:val="3"/>
        </w:rPr>
        <w:t xml:space="preserve"> USD</w:t>
      </w:r>
      <w:r w:rsidRPr="00BB632F" w:rsidR="00DE4883">
        <w:rPr>
          <w:rFonts w:eastAsia="Arial" w:cstheme="minorHAnsi"/>
          <w:spacing w:val="3"/>
        </w:rPr>
        <w:t>.</w:t>
      </w:r>
    </w:p>
    <w:p w:rsidR="003132F1" w:rsidRPr="00BB632F" w:rsidP="00B01E55" w14:paraId="1132827F" w14:textId="2D1D1970">
      <w:pPr>
        <w:pStyle w:val="ListParagraph"/>
        <w:numPr>
          <w:ilvl w:val="0"/>
          <w:numId w:val="4"/>
        </w:numPr>
        <w:spacing w:before="120" w:after="120" w:line="240" w:lineRule="auto"/>
        <w:ind w:left="0"/>
        <w:contextualSpacing w:val="0"/>
        <w:rPr>
          <w:rFonts w:eastAsia="Arial" w:cstheme="minorHAnsi"/>
          <w:u w:val="single" w:color="000000"/>
        </w:rPr>
      </w:pPr>
      <w:r>
        <w:rPr>
          <w:rFonts w:eastAsia="Arial" w:cstheme="minorHAnsi"/>
          <w:spacing w:val="3"/>
          <w:u w:val="single"/>
        </w:rPr>
        <w:t>Deposit</w:t>
      </w:r>
      <w:r w:rsidRPr="00BB632F" w:rsidR="0057056C">
        <w:rPr>
          <w:rFonts w:eastAsia="Arial" w:cstheme="minorHAnsi"/>
          <w:spacing w:val="3"/>
        </w:rPr>
        <w:t xml:space="preserve">:  </w:t>
      </w:r>
      <w:r w:rsidRPr="00BB632F" w:rsidR="00AF6A71">
        <w:rPr>
          <w:rFonts w:eastAsia="Arial" w:cstheme="minorHAnsi"/>
          <w:spacing w:val="3"/>
        </w:rPr>
        <w:t xml:space="preserve">A </w:t>
      </w:r>
      <w:r w:rsidRPr="00BB632F" w:rsidR="00024C49">
        <w:rPr>
          <w:rFonts w:eastAsia="Arial" w:cstheme="minorHAnsi"/>
          <w:spacing w:val="3"/>
        </w:rPr>
        <w:t xml:space="preserve">cashier’s </w:t>
      </w:r>
      <w:r w:rsidRPr="00BB632F" w:rsidR="00AF6A71">
        <w:rPr>
          <w:rFonts w:eastAsia="Arial" w:cstheme="minorHAnsi"/>
          <w:spacing w:val="3"/>
        </w:rPr>
        <w:t xml:space="preserve">check </w:t>
      </w:r>
      <w:r w:rsidRPr="00BB632F" w:rsidR="00024C49">
        <w:rPr>
          <w:rFonts w:eastAsia="Arial" w:cstheme="minorHAnsi"/>
          <w:spacing w:val="3"/>
        </w:rPr>
        <w:t>negotiated in U.S. Dollars in the amount that is</w:t>
      </w:r>
      <w:r w:rsidRPr="00BB632F" w:rsidR="00AF6A71">
        <w:rPr>
          <w:rFonts w:eastAsia="Arial" w:cstheme="minorHAnsi"/>
          <w:spacing w:val="3"/>
        </w:rPr>
        <w:t xml:space="preserve"> </w:t>
      </w:r>
      <w:r w:rsidRPr="00BB632F" w:rsidR="00024C49">
        <w:rPr>
          <w:rFonts w:eastAsia="Arial" w:cstheme="minorHAnsi"/>
          <w:spacing w:val="3"/>
        </w:rPr>
        <w:t>five percent (5%) of the Bid</w:t>
      </w:r>
      <w:r w:rsidRPr="00BB632F" w:rsidR="00AF6A71">
        <w:rPr>
          <w:rFonts w:eastAsia="Arial" w:cstheme="minorHAnsi"/>
          <w:spacing w:val="3"/>
        </w:rPr>
        <w:t xml:space="preserve"> </w:t>
      </w:r>
      <w:r w:rsidRPr="00BB632F" w:rsidR="00024C49">
        <w:rPr>
          <w:rFonts w:eastAsia="Arial" w:cstheme="minorHAnsi"/>
          <w:spacing w:val="3"/>
        </w:rPr>
        <w:t xml:space="preserve">amount </w:t>
      </w:r>
      <w:r w:rsidRPr="00BB632F" w:rsidR="00EA450B">
        <w:rPr>
          <w:rFonts w:eastAsia="Arial" w:cstheme="minorHAnsi"/>
          <w:spacing w:val="3"/>
        </w:rPr>
        <w:t xml:space="preserve">must be submitted </w:t>
      </w:r>
      <w:r w:rsidRPr="00BB632F" w:rsidR="00AF6A71">
        <w:rPr>
          <w:rFonts w:eastAsia="Arial" w:cstheme="minorHAnsi"/>
          <w:spacing w:val="3"/>
        </w:rPr>
        <w:t xml:space="preserve">with the </w:t>
      </w:r>
      <w:r w:rsidRPr="00BB632F" w:rsidR="00EA450B">
        <w:rPr>
          <w:rFonts w:eastAsia="Arial" w:cstheme="minorHAnsi"/>
          <w:spacing w:val="3"/>
        </w:rPr>
        <w:t xml:space="preserve">sealed </w:t>
      </w:r>
      <w:r w:rsidRPr="00BB632F" w:rsidR="00024C49">
        <w:rPr>
          <w:rFonts w:eastAsia="Arial" w:cstheme="minorHAnsi"/>
          <w:spacing w:val="3"/>
        </w:rPr>
        <w:t>B</w:t>
      </w:r>
      <w:r w:rsidRPr="00BB632F" w:rsidR="00AF6A71">
        <w:rPr>
          <w:rFonts w:eastAsia="Arial" w:cstheme="minorHAnsi"/>
          <w:spacing w:val="3"/>
        </w:rPr>
        <w:t>id</w:t>
      </w:r>
      <w:r w:rsidRPr="00BB632F" w:rsidR="008B4ABC">
        <w:rPr>
          <w:rFonts w:eastAsia="Arial" w:cstheme="minorHAnsi"/>
          <w:spacing w:val="3"/>
        </w:rPr>
        <w:t xml:space="preserve"> or the </w:t>
      </w:r>
      <w:r w:rsidRPr="00BB632F" w:rsidR="00925584">
        <w:rPr>
          <w:rFonts w:eastAsia="Arial" w:cstheme="minorHAnsi"/>
          <w:spacing w:val="3"/>
        </w:rPr>
        <w:t xml:space="preserve">Bid </w:t>
      </w:r>
      <w:r w:rsidRPr="00BB632F" w:rsidR="008B4ABC">
        <w:rPr>
          <w:rFonts w:eastAsia="Arial" w:cstheme="minorHAnsi"/>
          <w:spacing w:val="3"/>
        </w:rPr>
        <w:t>will not be considered</w:t>
      </w:r>
      <w:r w:rsidRPr="00BB632F" w:rsidR="00AF6A71">
        <w:rPr>
          <w:rFonts w:eastAsia="Arial" w:cstheme="minorHAnsi"/>
          <w:spacing w:val="3"/>
        </w:rPr>
        <w:t xml:space="preserve">.  </w:t>
      </w:r>
      <w:r>
        <w:rPr>
          <w:rFonts w:eastAsia="Arial" w:cstheme="minorHAnsi"/>
          <w:spacing w:val="3"/>
        </w:rPr>
        <w:t>Deposit</w:t>
      </w:r>
      <w:r w:rsidRPr="00BB632F" w:rsidR="00C948C7">
        <w:rPr>
          <w:rFonts w:eastAsia="Arial" w:cstheme="minorHAnsi"/>
          <w:spacing w:val="3"/>
        </w:rPr>
        <w:t xml:space="preserve"> checks should be </w:t>
      </w:r>
      <w:r w:rsidRPr="00BB632F" w:rsidR="00EA450B">
        <w:rPr>
          <w:rFonts w:eastAsia="Arial" w:cstheme="minorHAnsi"/>
          <w:spacing w:val="3"/>
        </w:rPr>
        <w:t xml:space="preserve">payable </w:t>
      </w:r>
      <w:r w:rsidRPr="00BB632F" w:rsidR="00AF6A71">
        <w:rPr>
          <w:rFonts w:eastAsia="Arial" w:cstheme="minorHAnsi"/>
          <w:spacing w:val="3"/>
        </w:rPr>
        <w:t xml:space="preserve">to: </w:t>
      </w:r>
      <w:r w:rsidRPr="00BB632F" w:rsidR="0085451F">
        <w:rPr>
          <w:rFonts w:eastAsia="Arial" w:cstheme="minorHAnsi"/>
          <w:spacing w:val="3"/>
        </w:rPr>
        <w:t>McClave</w:t>
      </w:r>
      <w:r w:rsidRPr="00BB632F" w:rsidR="0026444B">
        <w:rPr>
          <w:rFonts w:eastAsia="Arial" w:cstheme="minorHAnsi"/>
          <w:spacing w:val="3"/>
        </w:rPr>
        <w:t xml:space="preserve"> </w:t>
      </w:r>
      <w:r w:rsidRPr="00BB632F" w:rsidR="00AF6A71">
        <w:rPr>
          <w:rFonts w:eastAsia="Arial" w:cstheme="minorHAnsi"/>
          <w:spacing w:val="3"/>
        </w:rPr>
        <w:t>School District</w:t>
      </w:r>
      <w:r w:rsidRPr="00BB632F" w:rsidR="00024C49">
        <w:rPr>
          <w:rFonts w:eastAsia="Arial" w:cstheme="minorHAnsi"/>
          <w:spacing w:val="3"/>
        </w:rPr>
        <w:t xml:space="preserve"> RE-2</w:t>
      </w:r>
      <w:r w:rsidRPr="00BB632F" w:rsidR="00AF6A71">
        <w:rPr>
          <w:rFonts w:eastAsia="Arial" w:cstheme="minorHAnsi"/>
          <w:spacing w:val="3"/>
        </w:rPr>
        <w:t>.  Checks will b</w:t>
      </w:r>
      <w:r w:rsidRPr="00BB632F" w:rsidR="004F5AC2">
        <w:rPr>
          <w:rFonts w:eastAsia="Arial" w:cstheme="minorHAnsi"/>
          <w:spacing w:val="3"/>
        </w:rPr>
        <w:t xml:space="preserve">e held </w:t>
      </w:r>
      <w:r w:rsidRPr="00BB632F" w:rsidR="00EA450B">
        <w:rPr>
          <w:rFonts w:eastAsia="Arial" w:cstheme="minorHAnsi"/>
          <w:spacing w:val="3"/>
        </w:rPr>
        <w:t xml:space="preserve">by the District </w:t>
      </w:r>
      <w:r w:rsidRPr="00BB632F" w:rsidR="004F5AC2">
        <w:rPr>
          <w:rFonts w:eastAsia="Arial" w:cstheme="minorHAnsi"/>
          <w:spacing w:val="3"/>
        </w:rPr>
        <w:t xml:space="preserve">until </w:t>
      </w:r>
      <w:r w:rsidRPr="00BB632F" w:rsidR="0085451F">
        <w:rPr>
          <w:rFonts w:eastAsia="Arial" w:cstheme="minorHAnsi"/>
          <w:spacing w:val="3"/>
        </w:rPr>
        <w:t>June 1</w:t>
      </w:r>
      <w:r w:rsidRPr="00BB632F" w:rsidR="0017190C">
        <w:rPr>
          <w:rFonts w:eastAsia="Arial" w:cstheme="minorHAnsi"/>
          <w:spacing w:val="3"/>
        </w:rPr>
        <w:t>0</w:t>
      </w:r>
      <w:r w:rsidRPr="00BB632F" w:rsidR="0026444B">
        <w:rPr>
          <w:rFonts w:eastAsia="Arial" w:cstheme="minorHAnsi"/>
          <w:spacing w:val="3"/>
        </w:rPr>
        <w:t>,</w:t>
      </w:r>
      <w:r w:rsidRPr="00BB632F" w:rsidR="004F5AC2">
        <w:rPr>
          <w:rFonts w:eastAsia="Arial" w:cstheme="minorHAnsi"/>
          <w:spacing w:val="3"/>
        </w:rPr>
        <w:t xml:space="preserve"> 202</w:t>
      </w:r>
      <w:r w:rsidRPr="00BB632F" w:rsidR="0085451F">
        <w:rPr>
          <w:rFonts w:eastAsia="Arial" w:cstheme="minorHAnsi"/>
          <w:spacing w:val="3"/>
        </w:rPr>
        <w:t>5,</w:t>
      </w:r>
      <w:r w:rsidRPr="00BB632F" w:rsidR="00AF6A71">
        <w:rPr>
          <w:rFonts w:eastAsia="Arial" w:cstheme="minorHAnsi"/>
          <w:spacing w:val="3"/>
        </w:rPr>
        <w:t xml:space="preserve"> </w:t>
      </w:r>
      <w:r w:rsidRPr="00BB632F" w:rsidR="0017190C">
        <w:rPr>
          <w:rFonts w:eastAsia="Arial" w:cstheme="minorHAnsi"/>
          <w:spacing w:val="3"/>
        </w:rPr>
        <w:t>when the District will begin contact</w:t>
      </w:r>
      <w:r w:rsidRPr="00BB632F" w:rsidR="00BC6DF6">
        <w:rPr>
          <w:rFonts w:eastAsia="Arial" w:cstheme="minorHAnsi"/>
          <w:spacing w:val="3"/>
        </w:rPr>
        <w:t>ing</w:t>
      </w:r>
      <w:r w:rsidRPr="00BB632F" w:rsidR="0017190C">
        <w:rPr>
          <w:rFonts w:eastAsia="Arial" w:cstheme="minorHAnsi"/>
          <w:spacing w:val="3"/>
        </w:rPr>
        <w:t xml:space="preserve"> </w:t>
      </w:r>
      <w:r w:rsidRPr="00BB632F" w:rsidR="00BC6DF6">
        <w:rPr>
          <w:rFonts w:eastAsia="Arial" w:cstheme="minorHAnsi"/>
          <w:spacing w:val="3"/>
        </w:rPr>
        <w:t>un</w:t>
      </w:r>
      <w:r w:rsidRPr="00BB632F" w:rsidR="000526DF">
        <w:rPr>
          <w:rFonts w:eastAsia="Arial" w:cstheme="minorHAnsi"/>
          <w:spacing w:val="3"/>
        </w:rPr>
        <w:t>successful</w:t>
      </w:r>
      <w:r w:rsidRPr="00BB632F" w:rsidR="00AF6A71">
        <w:rPr>
          <w:rFonts w:eastAsia="Arial" w:cstheme="minorHAnsi"/>
          <w:spacing w:val="3"/>
        </w:rPr>
        <w:t xml:space="preserve"> bidders</w:t>
      </w:r>
      <w:r w:rsidRPr="00BB632F" w:rsidR="0085451F">
        <w:rPr>
          <w:rFonts w:eastAsia="Arial" w:cstheme="minorHAnsi"/>
          <w:spacing w:val="3"/>
        </w:rPr>
        <w:t xml:space="preserve"> </w:t>
      </w:r>
      <w:r w:rsidRPr="00BB632F" w:rsidR="0017190C">
        <w:rPr>
          <w:rFonts w:eastAsia="Arial" w:cstheme="minorHAnsi"/>
          <w:spacing w:val="3"/>
        </w:rPr>
        <w:t>to come and retrieve checks</w:t>
      </w:r>
      <w:r w:rsidRPr="00BB632F" w:rsidR="0085451F">
        <w:rPr>
          <w:rFonts w:eastAsia="Arial" w:cstheme="minorHAnsi"/>
          <w:spacing w:val="3"/>
        </w:rPr>
        <w:t xml:space="preserve">.  Unsuccessful bidders should plan to retrieve their </w:t>
      </w:r>
      <w:r>
        <w:rPr>
          <w:rFonts w:eastAsia="Arial" w:cstheme="minorHAnsi"/>
          <w:spacing w:val="3"/>
        </w:rPr>
        <w:t>deposits</w:t>
      </w:r>
      <w:r w:rsidRPr="00BB632F" w:rsidR="0085451F">
        <w:rPr>
          <w:rFonts w:eastAsia="Arial" w:cstheme="minorHAnsi"/>
          <w:spacing w:val="3"/>
        </w:rPr>
        <w:t xml:space="preserve"> checks from the Superintendent’s office</w:t>
      </w:r>
      <w:r w:rsidRPr="00BB632F" w:rsidR="00AF6A71">
        <w:rPr>
          <w:rFonts w:eastAsia="Arial" w:cstheme="minorHAnsi"/>
          <w:spacing w:val="3"/>
        </w:rPr>
        <w:t>.</w:t>
      </w:r>
      <w:r w:rsidRPr="00BB632F" w:rsidR="00F35874">
        <w:rPr>
          <w:rFonts w:eastAsia="Arial" w:cstheme="minorHAnsi"/>
          <w:spacing w:val="3"/>
        </w:rPr>
        <w:t xml:space="preserve"> </w:t>
      </w:r>
      <w:r>
        <w:rPr>
          <w:rFonts w:eastAsia="Arial" w:cstheme="minorHAnsi"/>
          <w:spacing w:val="3"/>
        </w:rPr>
        <w:t>Deposits</w:t>
      </w:r>
      <w:r w:rsidRPr="00BB632F" w:rsidR="00F35874">
        <w:rPr>
          <w:rFonts w:eastAsia="Arial" w:cstheme="minorHAnsi"/>
          <w:spacing w:val="3"/>
        </w:rPr>
        <w:t xml:space="preserve"> submitted by the successful bidder will be deposited with the District and applied to the purchase price.</w:t>
      </w:r>
    </w:p>
    <w:p w:rsidR="00EA450B" w:rsidRPr="00BB632F" w:rsidP="00B01E55" w14:paraId="69B5092B" w14:textId="6B6AD9C5">
      <w:pPr>
        <w:pStyle w:val="ListParagraph"/>
        <w:numPr>
          <w:ilvl w:val="0"/>
          <w:numId w:val="4"/>
        </w:numPr>
        <w:spacing w:before="120" w:after="120" w:line="240" w:lineRule="auto"/>
        <w:ind w:left="0"/>
        <w:contextualSpacing w:val="0"/>
        <w:rPr>
          <w:rFonts w:eastAsia="Arial" w:cstheme="minorHAnsi"/>
          <w:u w:val="single" w:color="000000"/>
        </w:rPr>
      </w:pPr>
      <w:r w:rsidRPr="00BB632F">
        <w:rPr>
          <w:rFonts w:eastAsia="Arial" w:cstheme="minorHAnsi"/>
          <w:spacing w:val="4"/>
          <w:u w:val="single"/>
        </w:rPr>
        <w:t>Closing Date</w:t>
      </w:r>
      <w:r w:rsidRPr="00BB632F">
        <w:rPr>
          <w:rFonts w:eastAsia="Arial" w:cstheme="minorHAnsi"/>
          <w:spacing w:val="4"/>
        </w:rPr>
        <w:t xml:space="preserve">:  </w:t>
      </w:r>
      <w:r w:rsidRPr="00BB632F" w:rsidR="00CD746E">
        <w:rPr>
          <w:rFonts w:eastAsia="Arial" w:cstheme="minorHAnsi"/>
          <w:spacing w:val="4"/>
        </w:rPr>
        <w:t>The s</w:t>
      </w:r>
      <w:r w:rsidRPr="00BB632F">
        <w:rPr>
          <w:rFonts w:eastAsia="Arial" w:cstheme="minorHAnsi"/>
          <w:spacing w:val="4"/>
        </w:rPr>
        <w:t xml:space="preserve">uccessful </w:t>
      </w:r>
      <w:r w:rsidRPr="00BB632F" w:rsidR="001B2136">
        <w:rPr>
          <w:rFonts w:eastAsia="Arial" w:cstheme="minorHAnsi"/>
          <w:spacing w:val="4"/>
        </w:rPr>
        <w:t>b</w:t>
      </w:r>
      <w:r w:rsidRPr="00BB632F" w:rsidR="009E0D70">
        <w:rPr>
          <w:rFonts w:eastAsia="Arial" w:cstheme="minorHAnsi"/>
          <w:spacing w:val="4"/>
        </w:rPr>
        <w:t>id</w:t>
      </w:r>
      <w:r w:rsidRPr="00BB632F" w:rsidR="0023775B">
        <w:rPr>
          <w:rFonts w:eastAsia="Arial" w:cstheme="minorHAnsi"/>
          <w:spacing w:val="4"/>
        </w:rPr>
        <w:t>der</w:t>
      </w:r>
      <w:r w:rsidRPr="00BB632F" w:rsidR="00DE4883">
        <w:rPr>
          <w:rFonts w:eastAsia="Arial" w:cstheme="minorHAnsi"/>
          <w:spacing w:val="4"/>
        </w:rPr>
        <w:t xml:space="preserve"> </w:t>
      </w:r>
      <w:r w:rsidRPr="00BB632F" w:rsidR="00B31DC0">
        <w:rPr>
          <w:rFonts w:eastAsia="Arial" w:cstheme="minorHAnsi"/>
          <w:spacing w:val="4"/>
        </w:rPr>
        <w:t xml:space="preserve">will </w:t>
      </w:r>
      <w:r w:rsidRPr="00BB632F" w:rsidR="00DE4883">
        <w:rPr>
          <w:rFonts w:eastAsia="Arial" w:cstheme="minorHAnsi"/>
          <w:spacing w:val="4"/>
        </w:rPr>
        <w:t>ha</w:t>
      </w:r>
      <w:r w:rsidRPr="00BB632F" w:rsidR="00B31DC0">
        <w:rPr>
          <w:rFonts w:eastAsia="Arial" w:cstheme="minorHAnsi"/>
          <w:spacing w:val="4"/>
        </w:rPr>
        <w:t>ve</w:t>
      </w:r>
      <w:r w:rsidRPr="00BB632F" w:rsidR="00DE4883">
        <w:rPr>
          <w:rFonts w:eastAsia="Arial" w:cstheme="minorHAnsi"/>
          <w:spacing w:val="4"/>
        </w:rPr>
        <w:t xml:space="preserve"> </w:t>
      </w:r>
      <w:r w:rsidRPr="00BB632F" w:rsidR="00BC6DF6">
        <w:rPr>
          <w:rFonts w:eastAsia="Arial" w:cstheme="minorHAnsi"/>
          <w:spacing w:val="4"/>
        </w:rPr>
        <w:t>ten</w:t>
      </w:r>
      <w:r w:rsidRPr="00BB632F" w:rsidR="0085451F">
        <w:rPr>
          <w:rFonts w:eastAsia="Arial" w:cstheme="minorHAnsi"/>
          <w:spacing w:val="4"/>
        </w:rPr>
        <w:t xml:space="preserve"> </w:t>
      </w:r>
      <w:r w:rsidRPr="00BB632F" w:rsidR="0026444B">
        <w:rPr>
          <w:rFonts w:eastAsia="Arial" w:cstheme="minorHAnsi"/>
          <w:spacing w:val="4"/>
        </w:rPr>
        <w:t>(</w:t>
      </w:r>
      <w:r w:rsidRPr="00BB632F" w:rsidR="0017190C">
        <w:rPr>
          <w:rFonts w:eastAsia="Arial" w:cstheme="minorHAnsi"/>
          <w:spacing w:val="4"/>
        </w:rPr>
        <w:t>1</w:t>
      </w:r>
      <w:r w:rsidRPr="00BB632F" w:rsidR="00BC6DF6">
        <w:rPr>
          <w:rFonts w:eastAsia="Arial" w:cstheme="minorHAnsi"/>
          <w:spacing w:val="4"/>
        </w:rPr>
        <w:t>0</w:t>
      </w:r>
      <w:r w:rsidRPr="00BB632F" w:rsidR="0026444B">
        <w:rPr>
          <w:rFonts w:eastAsia="Arial" w:cstheme="minorHAnsi"/>
          <w:spacing w:val="4"/>
        </w:rPr>
        <w:t>)</w:t>
      </w:r>
      <w:r w:rsidRPr="00BB632F" w:rsidR="0085451F">
        <w:rPr>
          <w:rFonts w:eastAsia="Arial" w:cstheme="minorHAnsi"/>
          <w:spacing w:val="4"/>
        </w:rPr>
        <w:t xml:space="preserve"> </w:t>
      </w:r>
      <w:r w:rsidRPr="00BB632F" w:rsidR="00DE4883">
        <w:rPr>
          <w:rFonts w:eastAsia="Arial" w:cstheme="minorHAnsi"/>
          <w:spacing w:val="4"/>
        </w:rPr>
        <w:t>days</w:t>
      </w:r>
      <w:r w:rsidR="00BB632F">
        <w:rPr>
          <w:rFonts w:eastAsia="Arial" w:cstheme="minorHAnsi"/>
          <w:spacing w:val="4"/>
        </w:rPr>
        <w:t xml:space="preserve"> from the date of the Board’s Notice of Award</w:t>
      </w:r>
      <w:r w:rsidRPr="00BB632F" w:rsidR="00DE4883">
        <w:rPr>
          <w:rFonts w:eastAsia="Arial" w:cstheme="minorHAnsi"/>
          <w:spacing w:val="4"/>
        </w:rPr>
        <w:t xml:space="preserve"> to comp</w:t>
      </w:r>
      <w:r w:rsidRPr="00BB632F" w:rsidR="00252227">
        <w:rPr>
          <w:rFonts w:eastAsia="Arial" w:cstheme="minorHAnsi"/>
          <w:spacing w:val="4"/>
        </w:rPr>
        <w:t>lete the purchase</w:t>
      </w:r>
      <w:r w:rsidRPr="00BB632F" w:rsidR="00F35874">
        <w:rPr>
          <w:rFonts w:eastAsia="Arial" w:cstheme="minorHAnsi"/>
          <w:spacing w:val="4"/>
        </w:rPr>
        <w:t xml:space="preserve">.  </w:t>
      </w:r>
      <w:r w:rsidRPr="00BB632F" w:rsidR="00F97965">
        <w:rPr>
          <w:rFonts w:eastAsia="Arial" w:cstheme="minorHAnsi"/>
          <w:spacing w:val="4"/>
        </w:rPr>
        <w:t xml:space="preserve">On or before the date that is ten (10) days after the Board of Education’s Notice of Award, the successful bidder shall coordinate a mutually agreeable date with the Superintendent when the successful bidder will deliver to the Superintendent a check in certified funds for the </w:t>
      </w:r>
      <w:r w:rsidR="00BB632F">
        <w:rPr>
          <w:rFonts w:eastAsia="Arial" w:cstheme="minorHAnsi"/>
          <w:spacing w:val="4"/>
        </w:rPr>
        <w:t>bid amount less the deposit</w:t>
      </w:r>
      <w:r w:rsidRPr="00BB632F" w:rsidR="00F97965">
        <w:rPr>
          <w:rFonts w:eastAsia="Arial" w:cstheme="minorHAnsi"/>
          <w:spacing w:val="4"/>
        </w:rPr>
        <w:t xml:space="preserve">, and the Superintendent will issue to the successful bidder a Bill of Sale and will hand over the Vehicle, the Vehicle’s keys and any documents. </w:t>
      </w:r>
      <w:r w:rsidRPr="00BB632F" w:rsidR="00F35874">
        <w:rPr>
          <w:rFonts w:eastAsia="Arial" w:cstheme="minorHAnsi"/>
          <w:spacing w:val="4"/>
        </w:rPr>
        <w:t>Failure to close on the purchase</w:t>
      </w:r>
      <w:r w:rsidRPr="00BB632F" w:rsidR="00CD746E">
        <w:rPr>
          <w:rFonts w:eastAsia="Arial" w:cstheme="minorHAnsi"/>
          <w:spacing w:val="4"/>
        </w:rPr>
        <w:t xml:space="preserve"> within </w:t>
      </w:r>
      <w:r w:rsidRPr="00BB632F" w:rsidR="00BC6DF6">
        <w:rPr>
          <w:rFonts w:eastAsia="Arial" w:cstheme="minorHAnsi"/>
          <w:spacing w:val="4"/>
        </w:rPr>
        <w:t>ten</w:t>
      </w:r>
      <w:r w:rsidRPr="00BB632F" w:rsidR="00CD746E">
        <w:rPr>
          <w:rFonts w:eastAsia="Arial" w:cstheme="minorHAnsi"/>
          <w:spacing w:val="4"/>
        </w:rPr>
        <w:t xml:space="preserve"> </w:t>
      </w:r>
      <w:r w:rsidRPr="00BB632F" w:rsidR="000526DF">
        <w:rPr>
          <w:rFonts w:eastAsia="Arial" w:cstheme="minorHAnsi"/>
          <w:spacing w:val="4"/>
        </w:rPr>
        <w:t>(</w:t>
      </w:r>
      <w:r w:rsidRPr="00BB632F" w:rsidR="0017190C">
        <w:rPr>
          <w:rFonts w:eastAsia="Arial" w:cstheme="minorHAnsi"/>
          <w:spacing w:val="4"/>
        </w:rPr>
        <w:t>1</w:t>
      </w:r>
      <w:r w:rsidRPr="00BB632F" w:rsidR="00BC6DF6">
        <w:rPr>
          <w:rFonts w:eastAsia="Arial" w:cstheme="minorHAnsi"/>
          <w:spacing w:val="4"/>
        </w:rPr>
        <w:t>0</w:t>
      </w:r>
      <w:r w:rsidRPr="00BB632F" w:rsidR="000526DF">
        <w:rPr>
          <w:rFonts w:eastAsia="Arial" w:cstheme="minorHAnsi"/>
          <w:spacing w:val="4"/>
        </w:rPr>
        <w:t xml:space="preserve">) </w:t>
      </w:r>
      <w:r w:rsidRPr="00BB632F" w:rsidR="00CD746E">
        <w:rPr>
          <w:rFonts w:eastAsia="Arial" w:cstheme="minorHAnsi"/>
          <w:spacing w:val="4"/>
        </w:rPr>
        <w:t>days of the Board’s Notice of Award</w:t>
      </w:r>
      <w:r w:rsidRPr="00BB632F" w:rsidR="00DE4883">
        <w:rPr>
          <w:rFonts w:eastAsia="Arial" w:cstheme="minorHAnsi"/>
          <w:spacing w:val="4"/>
        </w:rPr>
        <w:t xml:space="preserve"> </w:t>
      </w:r>
      <w:r w:rsidRPr="00BB632F" w:rsidR="00CD746E">
        <w:rPr>
          <w:rFonts w:eastAsia="Arial" w:cstheme="minorHAnsi"/>
          <w:spacing w:val="4"/>
        </w:rPr>
        <w:t xml:space="preserve">will forfeit the Bid and the District may proceed to </w:t>
      </w:r>
      <w:r w:rsidRPr="00BB632F" w:rsidR="00DE4883">
        <w:rPr>
          <w:rFonts w:eastAsia="Arial" w:cstheme="minorHAnsi"/>
          <w:spacing w:val="4"/>
        </w:rPr>
        <w:t>offer</w:t>
      </w:r>
      <w:r w:rsidRPr="00BB632F" w:rsidR="00CD746E">
        <w:rPr>
          <w:rFonts w:eastAsia="Arial" w:cstheme="minorHAnsi"/>
          <w:spacing w:val="4"/>
        </w:rPr>
        <w:t xml:space="preserve"> the </w:t>
      </w:r>
      <w:r w:rsidRPr="00BB632F" w:rsidR="00BC6DF6">
        <w:rPr>
          <w:rFonts w:eastAsia="Arial" w:cstheme="minorHAnsi"/>
          <w:spacing w:val="4"/>
        </w:rPr>
        <w:t>Vehicle</w:t>
      </w:r>
      <w:r w:rsidRPr="00BB632F" w:rsidR="00DE4883">
        <w:rPr>
          <w:rFonts w:eastAsia="Arial" w:cstheme="minorHAnsi"/>
          <w:spacing w:val="4"/>
        </w:rPr>
        <w:t xml:space="preserve"> to </w:t>
      </w:r>
      <w:r w:rsidRPr="00BB632F" w:rsidR="00F616B5">
        <w:rPr>
          <w:rFonts w:eastAsia="Arial" w:cstheme="minorHAnsi"/>
          <w:spacing w:val="4"/>
        </w:rPr>
        <w:t xml:space="preserve">another </w:t>
      </w:r>
      <w:r w:rsidRPr="00BB632F" w:rsidR="00DE4883">
        <w:rPr>
          <w:rFonts w:eastAsia="Arial" w:cstheme="minorHAnsi"/>
          <w:spacing w:val="4"/>
        </w:rPr>
        <w:t>bidder.</w:t>
      </w:r>
      <w:r w:rsidRPr="00BB632F" w:rsidR="00CD746E">
        <w:rPr>
          <w:rFonts w:eastAsia="Arial" w:cstheme="minorHAnsi"/>
          <w:spacing w:val="4"/>
        </w:rPr>
        <w:t xml:space="preserve">  </w:t>
      </w:r>
      <w:r w:rsidRPr="00BB632F">
        <w:rPr>
          <w:rFonts w:eastAsia="Arial" w:cstheme="minorHAnsi"/>
          <w:spacing w:val="4"/>
        </w:rPr>
        <w:t xml:space="preserve">Financing preapproval is recommended </w:t>
      </w:r>
      <w:r w:rsidRPr="00BB632F" w:rsidR="00B31DC0">
        <w:rPr>
          <w:rFonts w:eastAsia="Arial" w:cstheme="minorHAnsi"/>
          <w:spacing w:val="4"/>
        </w:rPr>
        <w:t xml:space="preserve">given the </w:t>
      </w:r>
      <w:r w:rsidRPr="00BB632F" w:rsidR="0017190C">
        <w:rPr>
          <w:rFonts w:eastAsia="Arial" w:cstheme="minorHAnsi"/>
          <w:spacing w:val="4"/>
        </w:rPr>
        <w:t>1</w:t>
      </w:r>
      <w:r w:rsidRPr="00BB632F" w:rsidR="00BC6DF6">
        <w:rPr>
          <w:rFonts w:eastAsia="Arial" w:cstheme="minorHAnsi"/>
          <w:spacing w:val="4"/>
        </w:rPr>
        <w:t>0</w:t>
      </w:r>
      <w:r w:rsidRPr="00BB632F" w:rsidR="0085451F">
        <w:rPr>
          <w:rFonts w:eastAsia="Arial" w:cstheme="minorHAnsi"/>
          <w:spacing w:val="4"/>
        </w:rPr>
        <w:t>-</w:t>
      </w:r>
      <w:r w:rsidRPr="00BB632F" w:rsidR="00B31DC0">
        <w:rPr>
          <w:rFonts w:eastAsia="Arial" w:cstheme="minorHAnsi"/>
          <w:spacing w:val="4"/>
        </w:rPr>
        <w:t>day closing timeline.</w:t>
      </w:r>
    </w:p>
    <w:p w:rsidR="00BB632F" w:rsidRPr="00BB632F" w:rsidP="00B01E55" w14:paraId="0F50EAB1" w14:textId="71B17BD4">
      <w:pPr>
        <w:pStyle w:val="ListParagraph"/>
        <w:numPr>
          <w:ilvl w:val="0"/>
          <w:numId w:val="4"/>
        </w:numPr>
        <w:spacing w:before="120" w:after="120" w:line="240" w:lineRule="auto"/>
        <w:ind w:left="0"/>
        <w:contextualSpacing w:val="0"/>
        <w:rPr>
          <w:rFonts w:eastAsia="Arial" w:cstheme="minorHAnsi"/>
          <w:u w:val="single" w:color="000000"/>
        </w:rPr>
      </w:pPr>
      <w:r w:rsidRPr="00BB632F">
        <w:rPr>
          <w:rFonts w:eastAsia="Arial" w:cstheme="minorHAnsi"/>
          <w:spacing w:val="4"/>
          <w:u w:val="single"/>
        </w:rPr>
        <w:t>Bidder Pays All Costs and Expenses</w:t>
      </w:r>
      <w:r w:rsidRPr="00BB632F">
        <w:rPr>
          <w:rFonts w:eastAsia="Arial" w:cstheme="minorHAnsi"/>
          <w:spacing w:val="4"/>
        </w:rPr>
        <w:t xml:space="preserve">:  </w:t>
      </w:r>
      <w:r w:rsidRPr="00BB632F" w:rsidR="00CD746E">
        <w:rPr>
          <w:rFonts w:eastAsia="Arial" w:cstheme="minorHAnsi"/>
          <w:spacing w:val="4"/>
        </w:rPr>
        <w:t>Bidder shall pay all closing costs,</w:t>
      </w:r>
      <w:r w:rsidRPr="00BB632F" w:rsidR="0085451F">
        <w:rPr>
          <w:rFonts w:eastAsia="Arial" w:cstheme="minorHAnsi"/>
          <w:spacing w:val="4"/>
        </w:rPr>
        <w:t xml:space="preserve"> if any</w:t>
      </w:r>
      <w:r w:rsidRPr="00BB632F" w:rsidR="00CD746E">
        <w:rPr>
          <w:rFonts w:eastAsia="Arial" w:cstheme="minorHAnsi"/>
          <w:spacing w:val="4"/>
        </w:rPr>
        <w:t xml:space="preserve">, transfer taxes, </w:t>
      </w:r>
      <w:r w:rsidR="001701FE">
        <w:rPr>
          <w:rFonts w:eastAsia="Arial" w:cstheme="minorHAnsi"/>
          <w:spacing w:val="4"/>
        </w:rPr>
        <w:t>recording</w:t>
      </w:r>
      <w:r w:rsidRPr="00BB632F" w:rsidR="00CD746E">
        <w:rPr>
          <w:rFonts w:eastAsia="Arial" w:cstheme="minorHAnsi"/>
          <w:spacing w:val="4"/>
        </w:rPr>
        <w:t xml:space="preserve"> fees and other costs</w:t>
      </w:r>
      <w:r w:rsidRPr="00BB632F" w:rsidR="00006B5F">
        <w:rPr>
          <w:rFonts w:eastAsia="Arial" w:cstheme="minorHAnsi"/>
          <w:spacing w:val="4"/>
        </w:rPr>
        <w:t>, fees or expenses</w:t>
      </w:r>
      <w:r w:rsidRPr="00BB632F" w:rsidR="00CD746E">
        <w:rPr>
          <w:rFonts w:eastAsia="Arial" w:cstheme="minorHAnsi"/>
          <w:spacing w:val="4"/>
        </w:rPr>
        <w:t xml:space="preserve"> associated with the purchase of the </w:t>
      </w:r>
      <w:r w:rsidRPr="00BB632F" w:rsidR="0017190C">
        <w:rPr>
          <w:rFonts w:eastAsia="Arial" w:cstheme="minorHAnsi"/>
          <w:spacing w:val="4"/>
        </w:rPr>
        <w:t>V</w:t>
      </w:r>
      <w:r w:rsidRPr="00BB632F" w:rsidR="0085451F">
        <w:rPr>
          <w:rFonts w:eastAsia="Arial" w:cstheme="minorHAnsi"/>
          <w:spacing w:val="4"/>
        </w:rPr>
        <w:t>ehicle</w:t>
      </w:r>
      <w:r w:rsidRPr="00BB632F" w:rsidR="00CD746E">
        <w:rPr>
          <w:rFonts w:eastAsia="Arial" w:cstheme="minorHAnsi"/>
          <w:spacing w:val="4"/>
        </w:rPr>
        <w:t>.</w:t>
      </w:r>
    </w:p>
    <w:p w:rsidR="001A42A7" w:rsidRPr="00BB632F" w:rsidP="00BB632F" w14:paraId="62734308" w14:textId="63AA1768">
      <w:pPr>
        <w:pStyle w:val="ListParagraph"/>
        <w:spacing w:before="120" w:after="120" w:line="240" w:lineRule="auto"/>
        <w:ind w:left="0"/>
        <w:contextualSpacing w:val="0"/>
        <w:rPr>
          <w:rFonts w:eastAsia="Arial" w:cstheme="minorHAnsi"/>
          <w:u w:val="single" w:color="000000"/>
        </w:rPr>
      </w:pPr>
      <w:r w:rsidRPr="00BB632F">
        <w:rPr>
          <w:rFonts w:eastAsia="Arial" w:cstheme="minorHAnsi"/>
          <w:spacing w:val="4"/>
        </w:rPr>
        <w:t xml:space="preserve">  </w:t>
      </w:r>
    </w:p>
    <w:p w:rsidR="0057056C" w:rsidRPr="00BB632F" w:rsidP="00B01E55" w14:paraId="3C740E05" w14:textId="77777777">
      <w:pPr>
        <w:pStyle w:val="ListParagraph"/>
        <w:numPr>
          <w:ilvl w:val="0"/>
          <w:numId w:val="4"/>
        </w:numPr>
        <w:spacing w:before="120" w:after="120" w:line="240" w:lineRule="auto"/>
        <w:ind w:left="0"/>
        <w:contextualSpacing w:val="0"/>
        <w:rPr>
          <w:rFonts w:eastAsia="Arial" w:cstheme="minorHAnsi"/>
          <w:u w:val="single" w:color="000000"/>
        </w:rPr>
      </w:pPr>
      <w:r w:rsidRPr="00BB632F">
        <w:rPr>
          <w:rFonts w:cstheme="minorHAnsi"/>
          <w:u w:val="single" w:color="000000"/>
        </w:rPr>
        <w:t>Inquiries</w:t>
      </w:r>
      <w:r w:rsidRPr="00BB632F">
        <w:rPr>
          <w:rFonts w:cstheme="minorHAnsi"/>
          <w:u w:color="000000"/>
        </w:rPr>
        <w:t xml:space="preserve">:  </w:t>
      </w:r>
    </w:p>
    <w:p w:rsidR="001A42A7" w:rsidRPr="00BB632F" w:rsidP="00024C49" w14:paraId="57E855AD" w14:textId="15987C88">
      <w:pPr>
        <w:pStyle w:val="ListParagraph"/>
        <w:numPr>
          <w:ilvl w:val="1"/>
          <w:numId w:val="4"/>
        </w:numPr>
        <w:spacing w:before="120" w:after="120" w:line="240" w:lineRule="auto"/>
        <w:ind w:left="360"/>
        <w:contextualSpacing w:val="0"/>
        <w:rPr>
          <w:rFonts w:eastAsia="Arial" w:cstheme="minorHAnsi"/>
          <w:u w:val="single" w:color="000000"/>
        </w:rPr>
      </w:pPr>
      <w:r w:rsidRPr="00BB632F">
        <w:rPr>
          <w:rFonts w:cstheme="minorHAnsi"/>
          <w:u w:color="000000"/>
        </w:rPr>
        <w:t xml:space="preserve">Bidders may make written inquiries concerning the </w:t>
      </w:r>
      <w:r w:rsidRPr="00BB632F" w:rsidR="00BC6DF6">
        <w:rPr>
          <w:rFonts w:cstheme="minorHAnsi"/>
          <w:u w:color="000000"/>
        </w:rPr>
        <w:t>Vehicle</w:t>
      </w:r>
      <w:r w:rsidRPr="00BB632F">
        <w:rPr>
          <w:rFonts w:cstheme="minorHAnsi"/>
          <w:u w:color="000000"/>
        </w:rPr>
        <w:t xml:space="preserve"> and to obtain clarification of requirements by emailing </w:t>
      </w:r>
      <w:r w:rsidRPr="00BB632F" w:rsidR="0085451F">
        <w:rPr>
          <w:rFonts w:cstheme="minorHAnsi"/>
          <w:u w:color="000000"/>
        </w:rPr>
        <w:t xml:space="preserve">Brianne Howe </w:t>
      </w:r>
      <w:r w:rsidRPr="00BB632F" w:rsidR="00501703">
        <w:rPr>
          <w:rFonts w:cstheme="minorHAnsi"/>
          <w:u w:color="000000"/>
        </w:rPr>
        <w:t>at:</w:t>
      </w:r>
      <w:r w:rsidRPr="00BB632F" w:rsidR="0026444B">
        <w:rPr>
          <w:rFonts w:cstheme="minorHAnsi"/>
          <w:color w:val="000000"/>
        </w:rPr>
        <w:t xml:space="preserve"> </w:t>
      </w:r>
      <w:r w:rsidRPr="00BB632F" w:rsidR="0017190C">
        <w:rPr>
          <w:rFonts w:cstheme="minorHAnsi"/>
          <w:color w:val="000000"/>
        </w:rPr>
        <w:t>brianne.howe@mcclaveschool.org.</w:t>
      </w:r>
    </w:p>
    <w:p w:rsidR="001A42A7" w:rsidRPr="00BB632F" w:rsidP="00024C49" w14:paraId="19FA63F0" w14:textId="0166D67B">
      <w:pPr>
        <w:pStyle w:val="ListParagraph"/>
        <w:numPr>
          <w:ilvl w:val="1"/>
          <w:numId w:val="4"/>
        </w:numPr>
        <w:spacing w:before="120" w:after="120" w:line="240" w:lineRule="auto"/>
        <w:ind w:left="360"/>
        <w:contextualSpacing w:val="0"/>
        <w:rPr>
          <w:rFonts w:eastAsia="Arial" w:cstheme="minorHAnsi"/>
          <w:u w:val="single" w:color="000000"/>
        </w:rPr>
      </w:pPr>
      <w:r w:rsidRPr="00BB632F">
        <w:rPr>
          <w:rFonts w:eastAsia="Arial" w:cstheme="minorHAnsi"/>
          <w:u w:color="000000"/>
        </w:rPr>
        <w:t xml:space="preserve">Bidders should not contact any other team members or individuals associated with the </w:t>
      </w:r>
      <w:r w:rsidRPr="00BB632F" w:rsidR="00BC6DF6">
        <w:rPr>
          <w:rFonts w:eastAsia="Arial" w:cstheme="minorHAnsi"/>
          <w:u w:color="000000"/>
        </w:rPr>
        <w:t>McClave</w:t>
      </w:r>
      <w:r w:rsidRPr="00BB632F">
        <w:rPr>
          <w:rFonts w:eastAsia="Arial" w:cstheme="minorHAnsi"/>
          <w:u w:color="000000"/>
        </w:rPr>
        <w:t xml:space="preserve"> School District </w:t>
      </w:r>
      <w:r w:rsidR="00492383">
        <w:rPr>
          <w:rFonts w:eastAsia="Arial" w:cstheme="minorHAnsi"/>
          <w:u w:color="000000"/>
        </w:rPr>
        <w:t xml:space="preserve">RE-2 </w:t>
      </w:r>
      <w:r w:rsidRPr="00BB632F">
        <w:rPr>
          <w:rFonts w:eastAsia="Arial" w:cstheme="minorHAnsi"/>
          <w:u w:color="000000"/>
        </w:rPr>
        <w:t>regarding this Bid.</w:t>
      </w:r>
    </w:p>
    <w:p w:rsidR="001A42A7" w:rsidRPr="00BB632F" w:rsidP="00024C49" w14:paraId="4A661B0A" w14:textId="5DEF0B63">
      <w:pPr>
        <w:pStyle w:val="ListParagraph"/>
        <w:numPr>
          <w:ilvl w:val="1"/>
          <w:numId w:val="4"/>
        </w:numPr>
        <w:spacing w:before="120" w:after="120" w:line="240" w:lineRule="auto"/>
        <w:ind w:left="360"/>
        <w:contextualSpacing w:val="0"/>
        <w:rPr>
          <w:rFonts w:eastAsia="Arial" w:cstheme="minorHAnsi"/>
          <w:u w:color="000000"/>
        </w:rPr>
      </w:pPr>
      <w:r w:rsidRPr="00BB632F">
        <w:rPr>
          <w:rFonts w:eastAsia="Arial" w:cstheme="minorHAnsi"/>
          <w:b/>
          <w:bCs/>
          <w:u w:val="single" w:color="000000"/>
        </w:rPr>
        <w:t>Inquiries made in person or by telephone will not be accepted or answered.</w:t>
      </w:r>
      <w:r w:rsidRPr="00BB632F">
        <w:rPr>
          <w:rFonts w:eastAsia="Arial" w:cstheme="minorHAnsi"/>
          <w:u w:color="000000"/>
        </w:rPr>
        <w:t xml:space="preserve">  As email delivery issues can occur from time to time, </w:t>
      </w:r>
      <w:r w:rsidRPr="00BB632F" w:rsidR="00BC6DF6">
        <w:rPr>
          <w:rFonts w:eastAsia="Arial" w:cstheme="minorHAnsi"/>
          <w:u w:color="000000"/>
        </w:rPr>
        <w:t>McClave</w:t>
      </w:r>
      <w:r w:rsidRPr="00BB632F">
        <w:rPr>
          <w:rFonts w:eastAsia="Arial" w:cstheme="minorHAnsi"/>
          <w:u w:color="000000"/>
        </w:rPr>
        <w:t xml:space="preserve"> School District</w:t>
      </w:r>
      <w:r w:rsidR="00492383">
        <w:rPr>
          <w:rFonts w:eastAsia="Arial" w:cstheme="minorHAnsi"/>
          <w:u w:color="000000"/>
        </w:rPr>
        <w:t xml:space="preserve"> RE-2</w:t>
      </w:r>
      <w:r w:rsidRPr="00BB632F">
        <w:rPr>
          <w:rFonts w:eastAsia="Arial" w:cstheme="minorHAnsi"/>
          <w:u w:color="000000"/>
        </w:rPr>
        <w:t xml:space="preserve"> </w:t>
      </w:r>
      <w:r w:rsidRPr="00BB632F">
        <w:rPr>
          <w:rFonts w:eastAsia="Arial" w:cstheme="minorHAnsi"/>
          <w:u w:val="single" w:color="000000"/>
        </w:rPr>
        <w:t>strongly</w:t>
      </w:r>
      <w:r w:rsidRPr="00BB632F">
        <w:rPr>
          <w:rFonts w:eastAsia="Arial" w:cstheme="minorHAnsi"/>
          <w:u w:color="000000"/>
        </w:rPr>
        <w:t xml:space="preserve"> recommends that bidders submitting inquiries electronically send a separate email to request</w:t>
      </w:r>
      <w:r w:rsidRPr="00BB632F" w:rsidR="00BC6DF6">
        <w:rPr>
          <w:rFonts w:eastAsia="Arial" w:cstheme="minorHAnsi"/>
          <w:u w:color="000000"/>
        </w:rPr>
        <w:t xml:space="preserve"> McClave</w:t>
      </w:r>
      <w:r w:rsidRPr="00BB632F">
        <w:rPr>
          <w:rFonts w:eastAsia="Arial" w:cstheme="minorHAnsi"/>
          <w:u w:color="000000"/>
        </w:rPr>
        <w:t xml:space="preserve"> S</w:t>
      </w:r>
      <w:r w:rsidRPr="00BB632F">
        <w:rPr>
          <w:rFonts w:eastAsia="Arial" w:cstheme="minorHAnsi"/>
          <w:u w:color="000000"/>
        </w:rPr>
        <w:t xml:space="preserve">chool District </w:t>
      </w:r>
      <w:r w:rsidR="00492383">
        <w:rPr>
          <w:rFonts w:eastAsia="Arial" w:cstheme="minorHAnsi"/>
          <w:u w:color="000000"/>
        </w:rPr>
        <w:t xml:space="preserve">RE-2 </w:t>
      </w:r>
      <w:r w:rsidRPr="00BB632F">
        <w:rPr>
          <w:rFonts w:eastAsia="Arial" w:cstheme="minorHAnsi"/>
          <w:u w:color="000000"/>
        </w:rPr>
        <w:t xml:space="preserve">confirmation of receipt of the electronic inquiry.  </w:t>
      </w:r>
    </w:p>
    <w:p w:rsidR="001A42A7" w:rsidRPr="00BB632F" w:rsidP="00024C49" w14:paraId="19D74882" w14:textId="77777777">
      <w:pPr>
        <w:pStyle w:val="ListParagraph"/>
        <w:numPr>
          <w:ilvl w:val="1"/>
          <w:numId w:val="4"/>
        </w:numPr>
        <w:spacing w:before="120" w:after="120" w:line="240" w:lineRule="auto"/>
        <w:ind w:left="360"/>
        <w:contextualSpacing w:val="0"/>
        <w:rPr>
          <w:rFonts w:eastAsia="Arial" w:cstheme="minorHAnsi"/>
          <w:u w:color="000000"/>
        </w:rPr>
      </w:pPr>
      <w:r w:rsidRPr="00BB632F">
        <w:rPr>
          <w:rFonts w:eastAsia="Arial" w:cstheme="minorHAnsi"/>
          <w:u w:color="000000"/>
        </w:rPr>
        <w:t>No inquiries will be accepted after the</w:t>
      </w:r>
      <w:r w:rsidRPr="00BB632F" w:rsidR="005D3E7E">
        <w:rPr>
          <w:rFonts w:eastAsia="Arial" w:cstheme="minorHAnsi"/>
          <w:u w:color="000000"/>
        </w:rPr>
        <w:t xml:space="preserve"> inquiry</w:t>
      </w:r>
      <w:r w:rsidRPr="00BB632F">
        <w:rPr>
          <w:rFonts w:eastAsia="Arial" w:cstheme="minorHAnsi"/>
          <w:u w:color="000000"/>
        </w:rPr>
        <w:t xml:space="preserve"> deadline as indicated in the schedule listed above.</w:t>
      </w:r>
      <w:r w:rsidRPr="00BB632F">
        <w:rPr>
          <w:rFonts w:eastAsia="Arial" w:cstheme="minorHAnsi"/>
          <w:b/>
          <w:bCs/>
          <w:u w:color="000000"/>
        </w:rPr>
        <w:t xml:space="preserve"> </w:t>
      </w:r>
    </w:p>
    <w:p w:rsidR="001A42A7" w:rsidRPr="00BB632F" w:rsidP="00024C49" w14:paraId="75C15052" w14:textId="558532F9">
      <w:pPr>
        <w:pStyle w:val="ListParagraph"/>
        <w:numPr>
          <w:ilvl w:val="1"/>
          <w:numId w:val="4"/>
        </w:numPr>
        <w:spacing w:before="120" w:after="120" w:line="240" w:lineRule="auto"/>
        <w:ind w:left="360"/>
        <w:contextualSpacing w:val="0"/>
        <w:rPr>
          <w:rFonts w:eastAsia="Arial" w:cstheme="minorHAnsi"/>
          <w:u w:color="000000"/>
        </w:rPr>
      </w:pPr>
      <w:r w:rsidRPr="00BB632F">
        <w:rPr>
          <w:rFonts w:eastAsia="Arial" w:cstheme="minorHAnsi"/>
          <w:u w:color="000000"/>
        </w:rPr>
        <w:t xml:space="preserve">All bidder inquiries will be responded to at the same time after the </w:t>
      </w:r>
      <w:r w:rsidRPr="00BB632F" w:rsidR="00501703">
        <w:rPr>
          <w:rFonts w:eastAsia="Arial" w:cstheme="minorHAnsi"/>
          <w:u w:color="000000"/>
        </w:rPr>
        <w:t>inquiry</w:t>
      </w:r>
      <w:r w:rsidRPr="00BB632F">
        <w:rPr>
          <w:rFonts w:eastAsia="Arial" w:cstheme="minorHAnsi"/>
          <w:u w:color="000000"/>
        </w:rPr>
        <w:t xml:space="preserve"> </w:t>
      </w:r>
      <w:r w:rsidRPr="00BB632F" w:rsidR="00397E9B">
        <w:rPr>
          <w:rFonts w:eastAsia="Arial" w:cstheme="minorHAnsi"/>
          <w:u w:color="000000"/>
        </w:rPr>
        <w:t>d</w:t>
      </w:r>
      <w:r w:rsidRPr="00BB632F">
        <w:rPr>
          <w:rFonts w:eastAsia="Arial" w:cstheme="minorHAnsi"/>
          <w:u w:color="000000"/>
        </w:rPr>
        <w:t xml:space="preserve">eadline. Responses to </w:t>
      </w:r>
      <w:r w:rsidRPr="00BB632F" w:rsidR="0013713B">
        <w:rPr>
          <w:rFonts w:eastAsia="Arial" w:cstheme="minorHAnsi"/>
          <w:u w:color="000000"/>
        </w:rPr>
        <w:t xml:space="preserve">inquiries </w:t>
      </w:r>
      <w:r w:rsidRPr="00BB632F">
        <w:rPr>
          <w:rFonts w:eastAsia="Arial" w:cstheme="minorHAnsi"/>
          <w:u w:color="000000"/>
        </w:rPr>
        <w:t xml:space="preserve">will be made by email to all </w:t>
      </w:r>
      <w:r w:rsidRPr="00BB632F" w:rsidR="007015C2">
        <w:rPr>
          <w:rFonts w:eastAsia="Arial" w:cstheme="minorHAnsi"/>
          <w:u w:color="000000"/>
        </w:rPr>
        <w:t>b</w:t>
      </w:r>
      <w:r w:rsidRPr="00BB632F">
        <w:rPr>
          <w:rFonts w:eastAsia="Arial" w:cstheme="minorHAnsi"/>
          <w:u w:color="000000"/>
        </w:rPr>
        <w:t xml:space="preserve">idders who </w:t>
      </w:r>
      <w:r w:rsidRPr="00BB632F" w:rsidR="007015C2">
        <w:rPr>
          <w:rFonts w:eastAsia="Arial" w:cstheme="minorHAnsi"/>
          <w:u w:color="000000"/>
        </w:rPr>
        <w:t xml:space="preserve">have made inquiries prior to the </w:t>
      </w:r>
      <w:r w:rsidRPr="00BB632F" w:rsidR="00397E9B">
        <w:rPr>
          <w:rFonts w:eastAsia="Arial" w:cstheme="minorHAnsi"/>
          <w:u w:color="000000"/>
        </w:rPr>
        <w:t>i</w:t>
      </w:r>
      <w:r w:rsidRPr="00BB632F" w:rsidR="007015C2">
        <w:rPr>
          <w:rFonts w:eastAsia="Arial" w:cstheme="minorHAnsi"/>
          <w:u w:color="000000"/>
        </w:rPr>
        <w:t xml:space="preserve">nquiry </w:t>
      </w:r>
      <w:r w:rsidRPr="00BB632F" w:rsidR="00397E9B">
        <w:rPr>
          <w:rFonts w:eastAsia="Arial" w:cstheme="minorHAnsi"/>
          <w:u w:color="000000"/>
        </w:rPr>
        <w:t>d</w:t>
      </w:r>
      <w:r w:rsidRPr="00BB632F" w:rsidR="007015C2">
        <w:rPr>
          <w:rFonts w:eastAsia="Arial" w:cstheme="minorHAnsi"/>
          <w:u w:color="000000"/>
        </w:rPr>
        <w:t>eadline</w:t>
      </w:r>
      <w:r w:rsidRPr="00BB632F">
        <w:rPr>
          <w:rFonts w:eastAsia="Arial" w:cstheme="minorHAnsi"/>
          <w:u w:color="000000"/>
        </w:rPr>
        <w:t xml:space="preserve">. Bidders should not rely on any other statements, either written or oral, that alter any instruction or other term or condition of the </w:t>
      </w:r>
      <w:r w:rsidRPr="00BB632F" w:rsidR="0013713B">
        <w:rPr>
          <w:rFonts w:eastAsia="Arial" w:cstheme="minorHAnsi"/>
          <w:u w:color="000000"/>
        </w:rPr>
        <w:t xml:space="preserve">Bid </w:t>
      </w:r>
      <w:r w:rsidRPr="00BB632F" w:rsidR="00397E9B">
        <w:rPr>
          <w:rFonts w:eastAsia="Arial" w:cstheme="minorHAnsi"/>
          <w:u w:color="000000"/>
        </w:rPr>
        <w:t>posting</w:t>
      </w:r>
      <w:r w:rsidRPr="00BB632F" w:rsidR="007015C2">
        <w:rPr>
          <w:rFonts w:eastAsia="Arial" w:cstheme="minorHAnsi"/>
          <w:u w:color="000000"/>
        </w:rPr>
        <w:t xml:space="preserve"> </w:t>
      </w:r>
      <w:r w:rsidRPr="00BB632F">
        <w:rPr>
          <w:rFonts w:eastAsia="Arial" w:cstheme="minorHAnsi"/>
          <w:u w:color="000000"/>
        </w:rPr>
        <w:t>during the open solicitation period</w:t>
      </w:r>
      <w:r w:rsidRPr="00BB632F" w:rsidR="0013713B">
        <w:rPr>
          <w:rFonts w:eastAsia="Arial" w:cstheme="minorHAnsi"/>
          <w:u w:color="000000"/>
        </w:rPr>
        <w:t xml:space="preserve"> o</w:t>
      </w:r>
      <w:r w:rsidRPr="00BB632F">
        <w:rPr>
          <w:rFonts w:eastAsia="Arial" w:cstheme="minorHAnsi"/>
          <w:u w:color="000000"/>
        </w:rPr>
        <w:t xml:space="preserve">ther than </w:t>
      </w:r>
      <w:r w:rsidRPr="00BB632F" w:rsidR="00397E9B">
        <w:rPr>
          <w:rFonts w:eastAsia="Arial" w:cstheme="minorHAnsi"/>
          <w:u w:color="000000"/>
        </w:rPr>
        <w:t xml:space="preserve">those of </w:t>
      </w:r>
      <w:r w:rsidRPr="00BB632F">
        <w:rPr>
          <w:rFonts w:eastAsia="Arial" w:cstheme="minorHAnsi"/>
          <w:u w:color="000000"/>
        </w:rPr>
        <w:t xml:space="preserve">the </w:t>
      </w:r>
      <w:r w:rsidRPr="00BB632F" w:rsidR="00BC6DF6">
        <w:rPr>
          <w:rFonts w:eastAsia="Arial" w:cstheme="minorHAnsi"/>
          <w:u w:color="000000"/>
        </w:rPr>
        <w:t>McClave</w:t>
      </w:r>
      <w:r w:rsidRPr="00BB632F">
        <w:rPr>
          <w:rFonts w:eastAsia="Arial" w:cstheme="minorHAnsi"/>
          <w:u w:color="000000"/>
        </w:rPr>
        <w:t xml:space="preserve"> School District </w:t>
      </w:r>
      <w:r w:rsidR="00492383">
        <w:rPr>
          <w:rFonts w:eastAsia="Arial" w:cstheme="minorHAnsi"/>
          <w:u w:color="000000"/>
        </w:rPr>
        <w:t xml:space="preserve">RE-2 </w:t>
      </w:r>
      <w:r w:rsidRPr="00BB632F">
        <w:rPr>
          <w:rFonts w:eastAsia="Arial" w:cstheme="minorHAnsi"/>
          <w:u w:color="000000"/>
        </w:rPr>
        <w:t xml:space="preserve">representative listed above or as otherwise provided in this </w:t>
      </w:r>
      <w:r w:rsidRPr="00BB632F" w:rsidR="00925584">
        <w:rPr>
          <w:rFonts w:eastAsia="Arial" w:cstheme="minorHAnsi"/>
          <w:u w:color="000000"/>
        </w:rPr>
        <w:t xml:space="preserve">Bid </w:t>
      </w:r>
      <w:r w:rsidRPr="00BB632F" w:rsidR="00397E9B">
        <w:rPr>
          <w:rFonts w:eastAsia="Arial" w:cstheme="minorHAnsi"/>
          <w:u w:color="000000"/>
        </w:rPr>
        <w:t>posting</w:t>
      </w:r>
      <w:r w:rsidRPr="00BB632F" w:rsidR="007015C2">
        <w:rPr>
          <w:rFonts w:eastAsia="Arial" w:cstheme="minorHAnsi"/>
          <w:u w:color="000000"/>
        </w:rPr>
        <w:t>.</w:t>
      </w:r>
      <w:r w:rsidRPr="00BB632F">
        <w:rPr>
          <w:rFonts w:eastAsia="Arial" w:cstheme="minorHAnsi"/>
          <w:u w:color="000000"/>
        </w:rPr>
        <w:t xml:space="preserve"> </w:t>
      </w:r>
    </w:p>
    <w:p w:rsidR="001A42A7" w:rsidRPr="00BB632F" w:rsidP="00B01E55" w14:paraId="1B97AFB3" w14:textId="2A5A8DCE">
      <w:pPr>
        <w:pStyle w:val="ListParagraph"/>
        <w:numPr>
          <w:ilvl w:val="0"/>
          <w:numId w:val="4"/>
        </w:numPr>
        <w:spacing w:before="120" w:after="120" w:line="240" w:lineRule="auto"/>
        <w:ind w:left="0"/>
        <w:contextualSpacing w:val="0"/>
        <w:rPr>
          <w:rFonts w:eastAsia="Arial" w:cstheme="minorHAnsi"/>
          <w:u w:color="000000"/>
        </w:rPr>
      </w:pPr>
      <w:r w:rsidRPr="00BB632F">
        <w:rPr>
          <w:rFonts w:cstheme="minorHAnsi"/>
          <w:u w:val="single" w:color="000000"/>
        </w:rPr>
        <w:t>Inspections</w:t>
      </w:r>
      <w:r w:rsidRPr="00BB632F" w:rsidR="00C91689">
        <w:rPr>
          <w:rFonts w:cstheme="minorHAnsi"/>
          <w:u w:val="single" w:color="000000"/>
        </w:rPr>
        <w:t>:</w:t>
      </w:r>
      <w:r w:rsidRPr="00BB632F" w:rsidR="00C91689">
        <w:rPr>
          <w:rFonts w:cstheme="minorHAnsi"/>
          <w:u w:color="000000"/>
        </w:rPr>
        <w:t xml:space="preserve"> </w:t>
      </w:r>
      <w:r w:rsidRPr="00BB632F">
        <w:rPr>
          <w:rFonts w:cstheme="minorHAnsi"/>
          <w:u w:color="000000"/>
        </w:rPr>
        <w:t>Inspections</w:t>
      </w:r>
      <w:r w:rsidRPr="00BB632F" w:rsidR="00C91689">
        <w:rPr>
          <w:rFonts w:cstheme="minorHAnsi"/>
          <w:u w:color="000000"/>
        </w:rPr>
        <w:t xml:space="preserve"> of the </w:t>
      </w:r>
      <w:r w:rsidRPr="00BB632F">
        <w:rPr>
          <w:rFonts w:cstheme="minorHAnsi"/>
          <w:u w:color="000000"/>
        </w:rPr>
        <w:t>Vehicle</w:t>
      </w:r>
      <w:r w:rsidRPr="00BB632F" w:rsidR="00C91689">
        <w:rPr>
          <w:rFonts w:cstheme="minorHAnsi"/>
          <w:u w:color="000000"/>
        </w:rPr>
        <w:t xml:space="preserve"> may be scheduled prior to the </w:t>
      </w:r>
      <w:r w:rsidRPr="00BB632F" w:rsidR="0013713B">
        <w:rPr>
          <w:rFonts w:cstheme="minorHAnsi"/>
          <w:u w:color="000000"/>
        </w:rPr>
        <w:t xml:space="preserve">Bid </w:t>
      </w:r>
      <w:r w:rsidRPr="00BB632F" w:rsidR="00C91689">
        <w:rPr>
          <w:rFonts w:cstheme="minorHAnsi"/>
          <w:u w:color="000000"/>
        </w:rPr>
        <w:t>deadline listed above by contacting</w:t>
      </w:r>
      <w:r w:rsidRPr="00BB632F">
        <w:rPr>
          <w:rFonts w:cstheme="minorHAnsi"/>
          <w:u w:color="000000"/>
        </w:rPr>
        <w:t xml:space="preserve"> Brianne Howe</w:t>
      </w:r>
      <w:r w:rsidRPr="00BB632F">
        <w:rPr>
          <w:rFonts w:cstheme="minorHAnsi"/>
          <w:u w:color="000000"/>
        </w:rPr>
        <w:t xml:space="preserve"> at:</w:t>
      </w:r>
      <w:r w:rsidRPr="00BB632F">
        <w:rPr>
          <w:rFonts w:cstheme="minorHAnsi"/>
          <w:color w:val="000000"/>
        </w:rPr>
        <w:t xml:space="preserve"> </w:t>
      </w:r>
      <w:r w:rsidRPr="00BB632F">
        <w:rPr>
          <w:rFonts w:cstheme="minorHAnsi"/>
          <w:color w:val="000000"/>
        </w:rPr>
        <w:t>brianne.howe@mcclaveschool.org</w:t>
      </w:r>
      <w:r w:rsidRPr="00BB632F">
        <w:rPr>
          <w:rStyle w:val="Hyperlink"/>
          <w:rFonts w:eastAsia="Arial" w:cstheme="minorHAnsi"/>
          <w:color w:val="000000" w:themeColor="text1"/>
          <w:u w:val="none"/>
        </w:rPr>
        <w:t xml:space="preserve"> </w:t>
      </w:r>
      <w:r w:rsidRPr="00BB632F" w:rsidR="00C91689">
        <w:rPr>
          <w:rStyle w:val="Hyperlink"/>
          <w:rFonts w:eastAsia="Arial" w:cstheme="minorHAnsi"/>
          <w:color w:val="000000" w:themeColor="text1"/>
          <w:u w:val="none"/>
        </w:rPr>
        <w:t xml:space="preserve">or by phone at </w:t>
      </w:r>
      <w:r w:rsidRPr="00BB632F">
        <w:rPr>
          <w:rFonts w:cstheme="minorHAnsi"/>
          <w:color w:val="000000"/>
        </w:rPr>
        <w:t>(</w:t>
      </w:r>
      <w:r w:rsidRPr="00BB632F" w:rsidR="00B57361">
        <w:rPr>
          <w:rFonts w:cstheme="minorHAnsi"/>
          <w:color w:val="000000"/>
        </w:rPr>
        <w:t xml:space="preserve">719) </w:t>
      </w:r>
      <w:r w:rsidRPr="00BB632F">
        <w:rPr>
          <w:rFonts w:cstheme="minorHAnsi"/>
          <w:color w:val="000000"/>
        </w:rPr>
        <w:t>688-2969</w:t>
      </w:r>
      <w:r w:rsidRPr="00BB632F" w:rsidR="009F0E25">
        <w:rPr>
          <w:rFonts w:cstheme="minorHAnsi"/>
          <w:color w:val="000000"/>
        </w:rPr>
        <w:t>.</w:t>
      </w:r>
    </w:p>
    <w:p w:rsidR="008B4ABC" w:rsidRPr="00BB632F" w:rsidP="00B01E55" w14:paraId="1AC9658C" w14:textId="70E08C04">
      <w:pPr>
        <w:pStyle w:val="ListParagraph"/>
        <w:numPr>
          <w:ilvl w:val="0"/>
          <w:numId w:val="4"/>
        </w:numPr>
        <w:spacing w:before="120" w:after="120" w:line="240" w:lineRule="auto"/>
        <w:ind w:left="0"/>
        <w:contextualSpacing w:val="0"/>
        <w:rPr>
          <w:rFonts w:eastAsia="Arial" w:cstheme="minorHAnsi"/>
          <w:u w:val="single" w:color="000000"/>
        </w:rPr>
      </w:pPr>
      <w:r w:rsidRPr="00BB632F">
        <w:rPr>
          <w:rFonts w:eastAsia="Arial" w:cstheme="minorHAnsi"/>
          <w:u w:val="single"/>
        </w:rPr>
        <w:t>Reservation of Rights</w:t>
      </w:r>
      <w:r w:rsidRPr="00BB632F">
        <w:rPr>
          <w:rFonts w:eastAsia="Arial" w:cstheme="minorHAnsi"/>
        </w:rPr>
        <w:t xml:space="preserve">: </w:t>
      </w:r>
      <w:r w:rsidRPr="00BB632F" w:rsidR="0085451F">
        <w:rPr>
          <w:rFonts w:eastAsia="Arial" w:cstheme="minorHAnsi"/>
        </w:rPr>
        <w:t>McClave</w:t>
      </w:r>
      <w:r w:rsidRPr="00BB632F" w:rsidR="009E0D70">
        <w:rPr>
          <w:rFonts w:eastAsia="Arial" w:cstheme="minorHAnsi"/>
        </w:rPr>
        <w:t xml:space="preserve"> School District</w:t>
      </w:r>
      <w:r w:rsidRPr="00BB632F" w:rsidR="00B07F33">
        <w:rPr>
          <w:rFonts w:eastAsia="Arial" w:cstheme="minorHAnsi"/>
        </w:rPr>
        <w:t xml:space="preserve"> </w:t>
      </w:r>
      <w:r w:rsidR="00492383">
        <w:rPr>
          <w:rFonts w:eastAsia="Arial" w:cstheme="minorHAnsi"/>
        </w:rPr>
        <w:t xml:space="preserve">RE-2 </w:t>
      </w:r>
      <w:r w:rsidRPr="00BB632F" w:rsidR="00B07F33">
        <w:rPr>
          <w:rFonts w:eastAsia="Arial" w:cstheme="minorHAnsi"/>
        </w:rPr>
        <w:t xml:space="preserve">reserves </w:t>
      </w:r>
      <w:r w:rsidRPr="00BB632F" w:rsidR="009E0D70">
        <w:rPr>
          <w:rFonts w:eastAsia="Arial" w:cstheme="minorHAnsi"/>
        </w:rPr>
        <w:t xml:space="preserve">the right </w:t>
      </w:r>
      <w:r w:rsidRPr="00BB632F" w:rsidR="000A4E0B">
        <w:rPr>
          <w:rFonts w:eastAsia="Arial" w:cstheme="minorHAnsi"/>
        </w:rPr>
        <w:t>to</w:t>
      </w:r>
      <w:r w:rsidRPr="00BB632F">
        <w:rPr>
          <w:rFonts w:eastAsia="Arial" w:cstheme="minorHAnsi"/>
        </w:rPr>
        <w:t>:</w:t>
      </w:r>
    </w:p>
    <w:p w:rsidR="008B4ABC" w:rsidRPr="00BB632F" w:rsidP="00024C49" w14:paraId="23BAC0F0" w14:textId="273221D0">
      <w:pPr>
        <w:pStyle w:val="ListParagraph"/>
        <w:numPr>
          <w:ilvl w:val="1"/>
          <w:numId w:val="4"/>
        </w:numPr>
        <w:spacing w:before="120" w:after="120" w:line="240" w:lineRule="auto"/>
        <w:ind w:left="360"/>
        <w:contextualSpacing w:val="0"/>
        <w:rPr>
          <w:rFonts w:eastAsia="Arial" w:cstheme="minorHAnsi"/>
          <w:u w:val="single" w:color="000000"/>
        </w:rPr>
      </w:pPr>
      <w:r w:rsidRPr="00BB632F">
        <w:rPr>
          <w:rFonts w:eastAsia="Arial" w:cstheme="minorHAnsi"/>
          <w:u w:color="000000"/>
        </w:rPr>
        <w:t xml:space="preserve">Select or reject any and all </w:t>
      </w:r>
      <w:r w:rsidRPr="00BB632F" w:rsidR="0013713B">
        <w:rPr>
          <w:rFonts w:eastAsia="Arial" w:cstheme="minorHAnsi"/>
          <w:u w:color="000000"/>
        </w:rPr>
        <w:t>Bid</w:t>
      </w:r>
      <w:r w:rsidRPr="00BB632F">
        <w:rPr>
          <w:rFonts w:eastAsia="Arial" w:cstheme="minorHAnsi"/>
          <w:u w:color="000000"/>
        </w:rPr>
        <w:t>s received;</w:t>
      </w:r>
    </w:p>
    <w:p w:rsidR="008B4ABC" w:rsidRPr="00BB632F" w:rsidP="00024C49" w14:paraId="4697FF37" w14:textId="4947EB79">
      <w:pPr>
        <w:pStyle w:val="ListParagraph"/>
        <w:numPr>
          <w:ilvl w:val="1"/>
          <w:numId w:val="4"/>
        </w:numPr>
        <w:spacing w:before="120" w:after="120" w:line="240" w:lineRule="auto"/>
        <w:ind w:left="360"/>
        <w:contextualSpacing w:val="0"/>
        <w:rPr>
          <w:rFonts w:eastAsia="Arial" w:cstheme="minorHAnsi"/>
          <w:u w:val="single" w:color="000000"/>
        </w:rPr>
      </w:pPr>
      <w:r w:rsidRPr="00BB632F">
        <w:rPr>
          <w:rFonts w:eastAsia="Arial" w:cstheme="minorHAnsi"/>
          <w:u w:color="000000"/>
        </w:rPr>
        <w:t xml:space="preserve">Request clarification(s) of the </w:t>
      </w:r>
      <w:r w:rsidRPr="00BB632F" w:rsidR="001B2136">
        <w:rPr>
          <w:rFonts w:eastAsia="Arial" w:cstheme="minorHAnsi"/>
          <w:u w:color="000000"/>
        </w:rPr>
        <w:t>b</w:t>
      </w:r>
      <w:r w:rsidRPr="00BB632F">
        <w:rPr>
          <w:rFonts w:eastAsia="Arial" w:cstheme="minorHAnsi"/>
          <w:u w:color="000000"/>
        </w:rPr>
        <w:t xml:space="preserve">idder’s </w:t>
      </w:r>
      <w:r w:rsidRPr="00BB632F" w:rsidR="0013713B">
        <w:rPr>
          <w:rFonts w:eastAsia="Arial" w:cstheme="minorHAnsi"/>
          <w:u w:color="000000"/>
        </w:rPr>
        <w:t>Bid</w:t>
      </w:r>
      <w:r w:rsidRPr="00BB632F">
        <w:rPr>
          <w:rFonts w:eastAsia="Arial" w:cstheme="minorHAnsi"/>
          <w:u w:color="000000"/>
        </w:rPr>
        <w:t>;</w:t>
      </w:r>
    </w:p>
    <w:p w:rsidR="008B4ABC" w:rsidRPr="00BB632F" w:rsidP="00024C49" w14:paraId="6EEB085F" w14:textId="031E21C1">
      <w:pPr>
        <w:pStyle w:val="ListParagraph"/>
        <w:numPr>
          <w:ilvl w:val="1"/>
          <w:numId w:val="4"/>
        </w:numPr>
        <w:spacing w:before="120" w:after="120" w:line="240" w:lineRule="auto"/>
        <w:ind w:left="360"/>
        <w:contextualSpacing w:val="0"/>
        <w:rPr>
          <w:rFonts w:eastAsia="Arial" w:cstheme="minorHAnsi"/>
          <w:u w:val="single" w:color="000000"/>
        </w:rPr>
      </w:pPr>
      <w:r w:rsidRPr="00BB632F">
        <w:rPr>
          <w:rFonts w:eastAsia="Arial" w:cstheme="minorHAnsi"/>
          <w:u w:color="000000"/>
        </w:rPr>
        <w:t xml:space="preserve">Re-solicit, waive all informalities not involving price, and </w:t>
      </w:r>
      <w:r w:rsidRPr="00BB632F">
        <w:rPr>
          <w:rFonts w:eastAsia="Arial" w:cstheme="minorHAnsi"/>
          <w:u w:color="000000"/>
        </w:rPr>
        <w:t>negotiate contract terms with a</w:t>
      </w:r>
      <w:r w:rsidRPr="00BB632F" w:rsidR="00C948C7">
        <w:rPr>
          <w:rFonts w:eastAsia="Arial" w:cstheme="minorHAnsi"/>
          <w:u w:color="000000"/>
        </w:rPr>
        <w:t>n</w:t>
      </w:r>
      <w:r w:rsidRPr="00BB632F">
        <w:rPr>
          <w:rFonts w:eastAsia="Arial" w:cstheme="minorHAnsi"/>
          <w:u w:color="000000"/>
        </w:rPr>
        <w:t xml:space="preserve"> apparent successful </w:t>
      </w:r>
      <w:r w:rsidRPr="00BB632F" w:rsidR="001B2136">
        <w:rPr>
          <w:rFonts w:eastAsia="Arial" w:cstheme="minorHAnsi"/>
          <w:u w:color="000000"/>
        </w:rPr>
        <w:t>b</w:t>
      </w:r>
      <w:r w:rsidRPr="00BB632F">
        <w:rPr>
          <w:rFonts w:eastAsia="Arial" w:cstheme="minorHAnsi"/>
          <w:u w:color="000000"/>
        </w:rPr>
        <w:t>idder</w:t>
      </w:r>
      <w:r w:rsidRPr="00BB632F" w:rsidR="00220A14">
        <w:rPr>
          <w:rFonts w:eastAsia="Arial" w:cstheme="minorHAnsi"/>
          <w:u w:color="000000"/>
        </w:rPr>
        <w:t>; or</w:t>
      </w:r>
    </w:p>
    <w:p w:rsidR="006C4A14" w:rsidRPr="00BB632F" w:rsidP="00024C49" w14:paraId="5813B1DA" w14:textId="77777777">
      <w:pPr>
        <w:pStyle w:val="ListParagraph"/>
        <w:numPr>
          <w:ilvl w:val="1"/>
          <w:numId w:val="4"/>
        </w:numPr>
        <w:spacing w:before="120" w:after="120" w:line="240" w:lineRule="auto"/>
        <w:ind w:left="360"/>
        <w:contextualSpacing w:val="0"/>
        <w:rPr>
          <w:rFonts w:eastAsia="Arial" w:cstheme="minorHAnsi"/>
          <w:u w:val="single" w:color="000000"/>
        </w:rPr>
      </w:pPr>
      <w:r w:rsidRPr="00BB632F">
        <w:rPr>
          <w:rFonts w:eastAsia="Arial" w:cstheme="minorHAnsi"/>
          <w:u w:color="000000"/>
        </w:rPr>
        <w:t xml:space="preserve">Select the </w:t>
      </w:r>
      <w:r w:rsidRPr="00BB632F" w:rsidR="001B2136">
        <w:rPr>
          <w:rFonts w:eastAsia="Arial" w:cstheme="minorHAnsi"/>
          <w:u w:color="000000"/>
        </w:rPr>
        <w:t>b</w:t>
      </w:r>
      <w:r w:rsidRPr="00BB632F">
        <w:rPr>
          <w:rFonts w:eastAsia="Arial" w:cstheme="minorHAnsi"/>
          <w:u w:color="000000"/>
        </w:rPr>
        <w:t xml:space="preserve">idder it deems to the be the most qualified to fulfill the needs of the District.  The highest bid will not necessarily be the </w:t>
      </w:r>
      <w:r w:rsidRPr="00BB632F" w:rsidR="00C948C7">
        <w:rPr>
          <w:rFonts w:eastAsia="Arial" w:cstheme="minorHAnsi"/>
          <w:u w:color="000000"/>
        </w:rPr>
        <w:t xml:space="preserve">most </w:t>
      </w:r>
      <w:r w:rsidRPr="00BB632F">
        <w:rPr>
          <w:rFonts w:eastAsia="Arial" w:cstheme="minorHAnsi"/>
          <w:u w:color="000000"/>
        </w:rPr>
        <w:t>qualified, since a number of factors other than price are important in the determination of the most acceptable bid.</w:t>
      </w:r>
    </w:p>
    <w:p w:rsidR="006C4A14" w:rsidRPr="00BB632F" w:rsidP="00B01E55" w14:paraId="51212BB9" w14:textId="3D85A86B">
      <w:pPr>
        <w:pStyle w:val="ListParagraph"/>
        <w:numPr>
          <w:ilvl w:val="0"/>
          <w:numId w:val="4"/>
        </w:numPr>
        <w:spacing w:before="120" w:after="120" w:line="240" w:lineRule="auto"/>
        <w:ind w:left="0"/>
        <w:contextualSpacing w:val="0"/>
        <w:jc w:val="both"/>
        <w:rPr>
          <w:rFonts w:cstheme="minorHAnsi"/>
        </w:rPr>
      </w:pPr>
      <w:r w:rsidRPr="00BB632F">
        <w:rPr>
          <w:rFonts w:cstheme="minorHAnsi"/>
          <w:u w:val="single"/>
        </w:rPr>
        <w:t>No Responsibility for Costs Incurred</w:t>
      </w:r>
      <w:r w:rsidRPr="00BB632F">
        <w:rPr>
          <w:rFonts w:cstheme="minorHAnsi"/>
        </w:rPr>
        <w:t xml:space="preserve">: </w:t>
      </w:r>
      <w:r w:rsidRPr="00BB632F" w:rsidR="00F97965">
        <w:rPr>
          <w:rFonts w:eastAsia="Arial" w:cstheme="minorHAnsi"/>
        </w:rPr>
        <w:t xml:space="preserve"> </w:t>
      </w:r>
      <w:r w:rsidRPr="00BB632F" w:rsidR="0085451F">
        <w:rPr>
          <w:rFonts w:eastAsia="Arial" w:cstheme="minorHAnsi"/>
        </w:rPr>
        <w:t xml:space="preserve">McClave </w:t>
      </w:r>
      <w:r w:rsidRPr="00BB632F">
        <w:rPr>
          <w:rFonts w:cstheme="minorHAnsi"/>
        </w:rPr>
        <w:t>School District</w:t>
      </w:r>
      <w:r w:rsidR="00492383">
        <w:rPr>
          <w:rFonts w:cstheme="minorHAnsi"/>
        </w:rPr>
        <w:t xml:space="preserve"> RE-2</w:t>
      </w:r>
      <w:r w:rsidRPr="00BB632F">
        <w:rPr>
          <w:rFonts w:cstheme="minorHAnsi"/>
        </w:rPr>
        <w:t xml:space="preserve"> is not responsible for the Bidder’s cost incurred in preparation of this bid form. Bid forms will not be returned and </w:t>
      </w:r>
      <w:r w:rsidR="00BB632F">
        <w:rPr>
          <w:rFonts w:cstheme="minorHAnsi"/>
        </w:rPr>
        <w:t xml:space="preserve">will </w:t>
      </w:r>
      <w:r w:rsidRPr="00BB632F">
        <w:rPr>
          <w:rFonts w:cstheme="minorHAnsi"/>
        </w:rPr>
        <w:t xml:space="preserve">become the property of the District once submitted, which could be publicly shared. By submitting a proposal all Bidders agree to the terms and conditions of this Invitation and Bid Form. </w:t>
      </w:r>
    </w:p>
    <w:p w:rsidR="0000309B" w:rsidRPr="00BB632F" w:rsidP="00B01E55" w14:paraId="2E144E06" w14:textId="5FAF4223">
      <w:pPr>
        <w:pStyle w:val="ListParagraph"/>
        <w:numPr>
          <w:ilvl w:val="0"/>
          <w:numId w:val="4"/>
        </w:numPr>
        <w:spacing w:before="120" w:after="120" w:line="240" w:lineRule="auto"/>
        <w:ind w:left="0"/>
        <w:contextualSpacing w:val="0"/>
        <w:rPr>
          <w:rFonts w:eastAsia="Arial" w:cstheme="minorHAnsi"/>
          <w:u w:val="single" w:color="000000"/>
        </w:rPr>
      </w:pPr>
      <w:r w:rsidRPr="00BB632F">
        <w:rPr>
          <w:rFonts w:eastAsia="Arial" w:cstheme="minorHAnsi"/>
          <w:u w:val="single"/>
        </w:rPr>
        <w:t>No Variance</w:t>
      </w:r>
      <w:r w:rsidRPr="00BB632F">
        <w:rPr>
          <w:rFonts w:eastAsia="Arial" w:cstheme="minorHAnsi"/>
          <w:u w:color="000000"/>
        </w:rPr>
        <w:t xml:space="preserve">:  By attaching its signature to its </w:t>
      </w:r>
      <w:r w:rsidRPr="00BB632F" w:rsidR="0013713B">
        <w:rPr>
          <w:rFonts w:eastAsia="Arial" w:cstheme="minorHAnsi"/>
          <w:u w:color="000000"/>
        </w:rPr>
        <w:t>Bid</w:t>
      </w:r>
      <w:r w:rsidRPr="00BB632F">
        <w:rPr>
          <w:rFonts w:eastAsia="Arial" w:cstheme="minorHAnsi"/>
          <w:u w:color="000000"/>
        </w:rPr>
        <w:t xml:space="preserve">, the </w:t>
      </w:r>
      <w:r w:rsidRPr="00BB632F" w:rsidR="001B2136">
        <w:rPr>
          <w:rFonts w:eastAsia="Arial" w:cstheme="minorHAnsi"/>
          <w:u w:color="000000"/>
        </w:rPr>
        <w:t>b</w:t>
      </w:r>
      <w:r w:rsidRPr="00BB632F">
        <w:rPr>
          <w:rFonts w:eastAsia="Arial" w:cstheme="minorHAnsi"/>
          <w:u w:color="000000"/>
        </w:rPr>
        <w:t xml:space="preserve">idder </w:t>
      </w:r>
      <w:r w:rsidRPr="00BB632F" w:rsidR="00B72A1C">
        <w:rPr>
          <w:rFonts w:eastAsia="Arial" w:cstheme="minorHAnsi"/>
          <w:u w:color="000000"/>
        </w:rPr>
        <w:t xml:space="preserve">acknowledges acceptance of and </w:t>
      </w:r>
      <w:r w:rsidRPr="00BB632F">
        <w:rPr>
          <w:rFonts w:eastAsia="Arial" w:cstheme="minorHAnsi"/>
          <w:u w:color="000000"/>
        </w:rPr>
        <w:t>agree</w:t>
      </w:r>
      <w:r w:rsidRPr="00BB632F" w:rsidR="00B72A1C">
        <w:rPr>
          <w:rFonts w:eastAsia="Arial" w:cstheme="minorHAnsi"/>
          <w:u w:color="000000"/>
        </w:rPr>
        <w:t>s</w:t>
      </w:r>
      <w:r w:rsidRPr="00BB632F">
        <w:rPr>
          <w:rFonts w:eastAsia="Arial" w:cstheme="minorHAnsi"/>
          <w:u w:color="000000"/>
        </w:rPr>
        <w:t xml:space="preserve"> to comply with all the </w:t>
      </w:r>
      <w:r w:rsidRPr="00BB632F" w:rsidR="00B72A1C">
        <w:rPr>
          <w:rFonts w:eastAsia="Arial" w:cstheme="minorHAnsi"/>
          <w:u w:color="000000"/>
        </w:rPr>
        <w:t xml:space="preserve">terms, </w:t>
      </w:r>
      <w:r w:rsidRPr="00BB632F">
        <w:rPr>
          <w:rFonts w:eastAsia="Arial" w:cstheme="minorHAnsi"/>
          <w:u w:color="000000"/>
        </w:rPr>
        <w:t xml:space="preserve">conditions, requirements and instructions of this </w:t>
      </w:r>
      <w:r w:rsidRPr="00BB632F" w:rsidR="0013713B">
        <w:rPr>
          <w:rFonts w:eastAsia="Arial" w:cstheme="minorHAnsi"/>
          <w:u w:color="000000"/>
        </w:rPr>
        <w:t>Bid</w:t>
      </w:r>
      <w:r w:rsidRPr="00BB632F" w:rsidR="00EE04B3">
        <w:rPr>
          <w:rFonts w:eastAsia="Arial" w:cstheme="minorHAnsi"/>
          <w:u w:color="000000"/>
        </w:rPr>
        <w:t xml:space="preserve"> request</w:t>
      </w:r>
      <w:r w:rsidRPr="00BB632F">
        <w:rPr>
          <w:rFonts w:eastAsia="Arial" w:cstheme="minorHAnsi"/>
          <w:u w:color="000000"/>
        </w:rPr>
        <w:t xml:space="preserve"> as stated or implied herein</w:t>
      </w:r>
      <w:r w:rsidRPr="00BB632F" w:rsidR="001A42A7">
        <w:rPr>
          <w:rFonts w:eastAsia="Arial" w:cstheme="minorHAnsi"/>
          <w:u w:color="000000"/>
        </w:rPr>
        <w:t xml:space="preserve"> and with the attached </w:t>
      </w:r>
      <w:r w:rsidRPr="00BB632F" w:rsidR="00BC6DF6">
        <w:rPr>
          <w:rFonts w:eastAsia="Arial" w:cstheme="minorHAnsi"/>
          <w:u w:color="000000"/>
        </w:rPr>
        <w:t>Bill of Sale</w:t>
      </w:r>
      <w:r w:rsidRPr="00BB632F">
        <w:rPr>
          <w:rFonts w:eastAsia="Arial" w:cstheme="minorHAnsi"/>
          <w:u w:color="000000"/>
        </w:rPr>
        <w:t xml:space="preserve">.  Should the District omit anything from this document, which is necessary to a clear understanding of the of the </w:t>
      </w:r>
      <w:r w:rsidRPr="00BB632F" w:rsidR="00EE04B3">
        <w:rPr>
          <w:rFonts w:eastAsia="Arial" w:cstheme="minorHAnsi"/>
          <w:u w:color="000000"/>
        </w:rPr>
        <w:t xml:space="preserve">sale of </w:t>
      </w:r>
      <w:r w:rsidRPr="00BB632F" w:rsidR="00BC6DF6">
        <w:rPr>
          <w:rFonts w:eastAsia="Arial" w:cstheme="minorHAnsi"/>
          <w:u w:color="000000"/>
        </w:rPr>
        <w:t>Vehicle</w:t>
      </w:r>
      <w:r w:rsidRPr="00BB632F" w:rsidR="00EE04B3">
        <w:rPr>
          <w:rFonts w:eastAsia="Arial" w:cstheme="minorHAnsi"/>
          <w:u w:color="000000"/>
        </w:rPr>
        <w:t>, or should it appear that various instructions are in conflict, the bidder shall inquire and secure written instructions fr</w:t>
      </w:r>
      <w:r w:rsidRPr="00BB632F" w:rsidR="00397E9B">
        <w:rPr>
          <w:rFonts w:eastAsia="Arial" w:cstheme="minorHAnsi"/>
          <w:u w:color="000000"/>
        </w:rPr>
        <w:t>o</w:t>
      </w:r>
      <w:r w:rsidRPr="00BB632F" w:rsidR="00EE04B3">
        <w:rPr>
          <w:rFonts w:eastAsia="Arial" w:cstheme="minorHAnsi"/>
          <w:u w:color="000000"/>
        </w:rPr>
        <w:t xml:space="preserve">m the District representative by the inquiry deadline set forth in the schedule for this </w:t>
      </w:r>
      <w:r w:rsidRPr="00BB632F" w:rsidR="0013713B">
        <w:rPr>
          <w:rFonts w:eastAsia="Arial" w:cstheme="minorHAnsi"/>
          <w:u w:color="000000"/>
        </w:rPr>
        <w:t>Bid</w:t>
      </w:r>
      <w:r w:rsidRPr="00BB632F" w:rsidR="00397E9B">
        <w:rPr>
          <w:rFonts w:eastAsia="Arial" w:cstheme="minorHAnsi"/>
          <w:u w:color="000000"/>
        </w:rPr>
        <w:t xml:space="preserve"> posting</w:t>
      </w:r>
      <w:r w:rsidRPr="00BB632F" w:rsidR="00EE04B3">
        <w:rPr>
          <w:rFonts w:eastAsia="Arial" w:cstheme="minorHAnsi"/>
          <w:u w:color="000000"/>
        </w:rPr>
        <w:t>.</w:t>
      </w:r>
    </w:p>
    <w:p w:rsidR="00BB632F" w:rsidRPr="00BB632F" w:rsidP="00B01E55" w14:paraId="5A92EF03" w14:textId="1C68D479">
      <w:pPr>
        <w:pStyle w:val="ListParagraph"/>
        <w:numPr>
          <w:ilvl w:val="0"/>
          <w:numId w:val="4"/>
        </w:numPr>
        <w:spacing w:before="120" w:after="120" w:line="240" w:lineRule="auto"/>
        <w:ind w:left="0"/>
        <w:contextualSpacing w:val="0"/>
        <w:rPr>
          <w:rFonts w:eastAsia="Arial" w:cstheme="minorHAnsi"/>
          <w:u w:color="000000"/>
        </w:rPr>
      </w:pPr>
      <w:r w:rsidRPr="00BB632F">
        <w:rPr>
          <w:rFonts w:eastAsia="Arial" w:cstheme="minorHAnsi"/>
          <w:u w:val="single" w:color="000000"/>
        </w:rPr>
        <w:t>Modification and Withdrawal of Bids</w:t>
      </w:r>
      <w:r w:rsidRPr="00BB632F">
        <w:rPr>
          <w:rFonts w:eastAsia="Arial" w:cstheme="minorHAnsi"/>
          <w:u w:color="000000"/>
        </w:rPr>
        <w:t xml:space="preserve">: Bids may be modified or withdrawn prior to the </w:t>
      </w:r>
      <w:r w:rsidRPr="00BB632F" w:rsidR="0013713B">
        <w:rPr>
          <w:rFonts w:eastAsia="Arial" w:cstheme="minorHAnsi"/>
          <w:u w:color="000000"/>
        </w:rPr>
        <w:t>Bid</w:t>
      </w:r>
      <w:r w:rsidRPr="00BB632F">
        <w:rPr>
          <w:rFonts w:eastAsia="Arial" w:cstheme="minorHAnsi"/>
          <w:u w:color="000000"/>
        </w:rPr>
        <w:t xml:space="preserve"> </w:t>
      </w:r>
      <w:r w:rsidRPr="00BB632F" w:rsidR="00275120">
        <w:rPr>
          <w:rFonts w:eastAsia="Arial" w:cstheme="minorHAnsi"/>
          <w:u w:color="000000"/>
        </w:rPr>
        <w:t>d</w:t>
      </w:r>
      <w:r w:rsidRPr="00BB632F">
        <w:rPr>
          <w:rFonts w:eastAsia="Arial" w:cstheme="minorHAnsi"/>
          <w:u w:color="000000"/>
        </w:rPr>
        <w:t xml:space="preserve">eadline set forth in the above </w:t>
      </w:r>
      <w:r w:rsidRPr="00BB632F" w:rsidR="00275120">
        <w:rPr>
          <w:rFonts w:eastAsia="Arial" w:cstheme="minorHAnsi"/>
          <w:u w:color="000000"/>
        </w:rPr>
        <w:t>s</w:t>
      </w:r>
      <w:r w:rsidRPr="00BB632F">
        <w:rPr>
          <w:rFonts w:eastAsia="Arial" w:cstheme="minorHAnsi"/>
          <w:u w:color="000000"/>
        </w:rPr>
        <w:t>chedule</w:t>
      </w:r>
      <w:r w:rsidRPr="00BB632F" w:rsidR="00C91689">
        <w:rPr>
          <w:rFonts w:eastAsia="Arial" w:cstheme="minorHAnsi"/>
          <w:u w:color="000000"/>
        </w:rPr>
        <w:t xml:space="preserve">.  </w:t>
      </w:r>
      <w:r w:rsidRPr="00BB632F" w:rsidR="00B72A1C">
        <w:rPr>
          <w:rFonts w:eastAsia="Arial" w:cstheme="minorHAnsi"/>
          <w:u w:color="000000"/>
        </w:rPr>
        <w:t xml:space="preserve">A </w:t>
      </w:r>
      <w:r w:rsidRPr="00BB632F" w:rsidR="00006B5F">
        <w:rPr>
          <w:rFonts w:eastAsia="Arial" w:cstheme="minorHAnsi"/>
          <w:u w:color="000000"/>
        </w:rPr>
        <w:t xml:space="preserve">submitted </w:t>
      </w:r>
      <w:r w:rsidRPr="00BB632F" w:rsidR="0013713B">
        <w:rPr>
          <w:rFonts w:eastAsia="Arial" w:cstheme="minorHAnsi"/>
          <w:u w:color="000000"/>
        </w:rPr>
        <w:t>Bid</w:t>
      </w:r>
      <w:r w:rsidRPr="00BB632F" w:rsidR="00B72A1C">
        <w:rPr>
          <w:rFonts w:eastAsia="Arial" w:cstheme="minorHAnsi"/>
          <w:u w:color="000000"/>
        </w:rPr>
        <w:t xml:space="preserve"> shall constitute a binding offer. </w:t>
      </w:r>
      <w:r w:rsidRPr="00BB632F" w:rsidR="00006B5F">
        <w:rPr>
          <w:rFonts w:eastAsia="Arial" w:cstheme="minorHAnsi"/>
          <w:u w:color="000000"/>
        </w:rPr>
        <w:t>If a Bid offers suggested modifications, the decision to reject, accept or further negotiate requested changes will be at the District’s sole discretion.</w:t>
      </w:r>
    </w:p>
    <w:p w:rsidR="00BB632F" w14:paraId="7CABDE99" w14:textId="77777777">
      <w:pPr>
        <w:rPr>
          <w:rFonts w:eastAsia="Arial" w:cstheme="minorHAnsi"/>
          <w:sz w:val="24"/>
          <w:szCs w:val="24"/>
          <w:u w:color="000000"/>
        </w:rPr>
      </w:pPr>
      <w:r>
        <w:rPr>
          <w:rFonts w:eastAsia="Arial" w:cstheme="minorHAnsi"/>
          <w:sz w:val="24"/>
          <w:szCs w:val="24"/>
          <w:u w:color="000000"/>
        </w:rPr>
        <w:br w:type="page"/>
      </w:r>
    </w:p>
    <w:p w:rsidR="00AD3708" w:rsidRPr="00074B6A" w:rsidP="00074B6A" w14:paraId="7AE4811A" w14:textId="5B976974">
      <w:pPr>
        <w:pStyle w:val="ListParagraph"/>
        <w:spacing w:before="120" w:after="0" w:line="240" w:lineRule="auto"/>
        <w:ind w:left="0" w:right="66"/>
        <w:contextualSpacing w:val="0"/>
        <w:jc w:val="both"/>
        <w:rPr>
          <w:rFonts w:eastAsia="Arial" w:cstheme="minorHAnsi"/>
          <w:b/>
          <w:bCs/>
          <w:sz w:val="28"/>
          <w:szCs w:val="28"/>
        </w:rPr>
      </w:pPr>
      <w:r w:rsidRPr="00074B6A">
        <w:rPr>
          <w:rFonts w:eastAsia="Arial" w:cstheme="minorHAnsi"/>
          <w:b/>
          <w:bCs/>
          <w:sz w:val="28"/>
          <w:szCs w:val="28"/>
          <w:u w:val="single" w:color="000000"/>
        </w:rPr>
        <w:t>CERTIF</w:t>
      </w:r>
      <w:r w:rsidRPr="00074B6A">
        <w:rPr>
          <w:rFonts w:eastAsia="Arial" w:cstheme="minorHAnsi"/>
          <w:b/>
          <w:bCs/>
          <w:spacing w:val="1"/>
          <w:sz w:val="28"/>
          <w:szCs w:val="28"/>
          <w:u w:val="single" w:color="000000"/>
        </w:rPr>
        <w:t>I</w:t>
      </w:r>
      <w:r w:rsidRPr="00074B6A">
        <w:rPr>
          <w:rFonts w:eastAsia="Arial" w:cstheme="minorHAnsi"/>
          <w:b/>
          <w:bCs/>
          <w:sz w:val="28"/>
          <w:szCs w:val="28"/>
          <w:u w:val="single" w:color="000000"/>
        </w:rPr>
        <w:t>CAT</w:t>
      </w:r>
      <w:r w:rsidRPr="00074B6A">
        <w:rPr>
          <w:rFonts w:eastAsia="Arial" w:cstheme="minorHAnsi"/>
          <w:b/>
          <w:bCs/>
          <w:spacing w:val="1"/>
          <w:sz w:val="28"/>
          <w:szCs w:val="28"/>
          <w:u w:val="single" w:color="000000"/>
        </w:rPr>
        <w:t>I</w:t>
      </w:r>
      <w:r w:rsidRPr="00074B6A">
        <w:rPr>
          <w:rFonts w:eastAsia="Arial" w:cstheme="minorHAnsi"/>
          <w:b/>
          <w:bCs/>
          <w:spacing w:val="-1"/>
          <w:sz w:val="28"/>
          <w:szCs w:val="28"/>
          <w:u w:val="single" w:color="000000"/>
        </w:rPr>
        <w:t>O</w:t>
      </w:r>
      <w:r w:rsidRPr="00074B6A">
        <w:rPr>
          <w:rFonts w:eastAsia="Arial" w:cstheme="minorHAnsi"/>
          <w:b/>
          <w:bCs/>
          <w:sz w:val="28"/>
          <w:szCs w:val="28"/>
          <w:u w:val="single" w:color="000000"/>
        </w:rPr>
        <w:t>N:</w:t>
      </w:r>
      <w:r w:rsidRPr="00074B6A">
        <w:rPr>
          <w:rFonts w:eastAsia="Arial" w:cstheme="minorHAnsi"/>
          <w:b/>
          <w:bCs/>
          <w:sz w:val="28"/>
          <w:szCs w:val="28"/>
        </w:rPr>
        <w:t xml:space="preserve"> </w:t>
      </w:r>
      <w:r w:rsidRPr="00074B6A">
        <w:rPr>
          <w:rFonts w:eastAsia="Arial" w:cstheme="minorHAnsi"/>
          <w:b/>
          <w:bCs/>
          <w:spacing w:val="6"/>
          <w:sz w:val="28"/>
          <w:szCs w:val="28"/>
        </w:rPr>
        <w:t xml:space="preserve"> </w:t>
      </w:r>
      <w:r w:rsidRPr="00074B6A">
        <w:rPr>
          <w:rFonts w:eastAsia="Arial" w:cstheme="minorHAnsi"/>
          <w:b/>
          <w:bCs/>
          <w:sz w:val="28"/>
          <w:szCs w:val="28"/>
        </w:rPr>
        <w:t>IN</w:t>
      </w:r>
      <w:r w:rsidRPr="00074B6A">
        <w:rPr>
          <w:rFonts w:eastAsia="Arial" w:cstheme="minorHAnsi"/>
          <w:b/>
          <w:bCs/>
          <w:spacing w:val="8"/>
          <w:sz w:val="28"/>
          <w:szCs w:val="28"/>
        </w:rPr>
        <w:t xml:space="preserve"> </w:t>
      </w:r>
      <w:r w:rsidRPr="00074B6A">
        <w:rPr>
          <w:rFonts w:eastAsia="Arial" w:cstheme="minorHAnsi"/>
          <w:b/>
          <w:bCs/>
          <w:sz w:val="28"/>
          <w:szCs w:val="28"/>
        </w:rPr>
        <w:t>ACC</w:t>
      </w:r>
      <w:r w:rsidRPr="00074B6A">
        <w:rPr>
          <w:rFonts w:eastAsia="Arial" w:cstheme="minorHAnsi"/>
          <w:b/>
          <w:bCs/>
          <w:spacing w:val="-1"/>
          <w:sz w:val="28"/>
          <w:szCs w:val="28"/>
        </w:rPr>
        <w:t>O</w:t>
      </w:r>
      <w:r w:rsidRPr="00074B6A">
        <w:rPr>
          <w:rFonts w:eastAsia="Arial" w:cstheme="minorHAnsi"/>
          <w:b/>
          <w:bCs/>
          <w:sz w:val="28"/>
          <w:szCs w:val="28"/>
        </w:rPr>
        <w:t>RD</w:t>
      </w:r>
      <w:r w:rsidRPr="00074B6A">
        <w:rPr>
          <w:rFonts w:eastAsia="Arial" w:cstheme="minorHAnsi"/>
          <w:b/>
          <w:bCs/>
          <w:spacing w:val="2"/>
          <w:sz w:val="28"/>
          <w:szCs w:val="28"/>
        </w:rPr>
        <w:t>A</w:t>
      </w:r>
      <w:r w:rsidRPr="00074B6A">
        <w:rPr>
          <w:rFonts w:eastAsia="Arial" w:cstheme="minorHAnsi"/>
          <w:b/>
          <w:bCs/>
          <w:sz w:val="28"/>
          <w:szCs w:val="28"/>
        </w:rPr>
        <w:t>NCE</w:t>
      </w:r>
      <w:r w:rsidRPr="00074B6A">
        <w:rPr>
          <w:rFonts w:eastAsia="Arial" w:cstheme="minorHAnsi"/>
          <w:b/>
          <w:bCs/>
          <w:spacing w:val="-1"/>
          <w:sz w:val="28"/>
          <w:szCs w:val="28"/>
        </w:rPr>
        <w:t xml:space="preserve"> </w:t>
      </w:r>
      <w:r w:rsidRPr="00074B6A">
        <w:rPr>
          <w:rFonts w:eastAsia="Arial" w:cstheme="minorHAnsi"/>
          <w:b/>
          <w:bCs/>
          <w:sz w:val="28"/>
          <w:szCs w:val="28"/>
        </w:rPr>
        <w:t>WITH</w:t>
      </w:r>
      <w:r w:rsidRPr="00074B6A">
        <w:rPr>
          <w:rFonts w:eastAsia="Arial" w:cstheme="minorHAnsi"/>
          <w:b/>
          <w:bCs/>
          <w:spacing w:val="6"/>
          <w:sz w:val="28"/>
          <w:szCs w:val="28"/>
        </w:rPr>
        <w:t xml:space="preserve"> </w:t>
      </w:r>
      <w:r w:rsidRPr="00074B6A">
        <w:rPr>
          <w:rFonts w:eastAsia="Arial" w:cstheme="minorHAnsi"/>
          <w:b/>
          <w:bCs/>
          <w:sz w:val="28"/>
          <w:szCs w:val="28"/>
        </w:rPr>
        <w:t>THIS</w:t>
      </w:r>
      <w:r w:rsidRPr="00074B6A">
        <w:rPr>
          <w:rFonts w:eastAsia="Arial" w:cstheme="minorHAnsi"/>
          <w:b/>
          <w:bCs/>
          <w:spacing w:val="7"/>
          <w:sz w:val="28"/>
          <w:szCs w:val="28"/>
        </w:rPr>
        <w:t xml:space="preserve"> </w:t>
      </w:r>
      <w:r w:rsidRPr="00074B6A">
        <w:rPr>
          <w:rFonts w:eastAsia="Arial" w:cstheme="minorHAnsi"/>
          <w:b/>
          <w:bCs/>
          <w:sz w:val="28"/>
          <w:szCs w:val="28"/>
        </w:rPr>
        <w:t>INVITAT</w:t>
      </w:r>
      <w:r w:rsidRPr="00074B6A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074B6A">
        <w:rPr>
          <w:rFonts w:eastAsia="Arial" w:cstheme="minorHAnsi"/>
          <w:b/>
          <w:bCs/>
          <w:spacing w:val="-1"/>
          <w:sz w:val="28"/>
          <w:szCs w:val="28"/>
        </w:rPr>
        <w:t>O</w:t>
      </w:r>
      <w:r w:rsidRPr="00074B6A">
        <w:rPr>
          <w:rFonts w:eastAsia="Arial" w:cstheme="minorHAnsi"/>
          <w:b/>
          <w:bCs/>
          <w:sz w:val="28"/>
          <w:szCs w:val="28"/>
        </w:rPr>
        <w:t>N</w:t>
      </w:r>
      <w:r w:rsidRPr="00074B6A">
        <w:rPr>
          <w:rFonts w:eastAsia="Arial" w:cstheme="minorHAnsi"/>
          <w:b/>
          <w:bCs/>
          <w:spacing w:val="1"/>
          <w:sz w:val="28"/>
          <w:szCs w:val="28"/>
        </w:rPr>
        <w:t xml:space="preserve"> </w:t>
      </w:r>
      <w:r w:rsidRPr="00074B6A">
        <w:rPr>
          <w:rFonts w:eastAsia="Arial" w:cstheme="minorHAnsi"/>
          <w:b/>
          <w:bCs/>
          <w:sz w:val="28"/>
          <w:szCs w:val="28"/>
        </w:rPr>
        <w:t>FOR</w:t>
      </w:r>
      <w:r w:rsidRPr="00074B6A">
        <w:rPr>
          <w:rFonts w:eastAsia="Arial" w:cstheme="minorHAnsi"/>
          <w:b/>
          <w:bCs/>
          <w:spacing w:val="7"/>
          <w:sz w:val="28"/>
          <w:szCs w:val="28"/>
        </w:rPr>
        <w:t xml:space="preserve"> </w:t>
      </w:r>
      <w:r w:rsidRPr="00074B6A">
        <w:rPr>
          <w:rFonts w:eastAsia="Arial" w:cstheme="minorHAnsi"/>
          <w:b/>
          <w:bCs/>
          <w:sz w:val="28"/>
          <w:szCs w:val="28"/>
        </w:rPr>
        <w:t>SEALED</w:t>
      </w:r>
      <w:r w:rsidRPr="00074B6A">
        <w:rPr>
          <w:rFonts w:eastAsia="Arial" w:cstheme="minorHAnsi"/>
          <w:b/>
          <w:bCs/>
          <w:spacing w:val="4"/>
          <w:sz w:val="28"/>
          <w:szCs w:val="28"/>
        </w:rPr>
        <w:t xml:space="preserve"> </w:t>
      </w:r>
      <w:r w:rsidRPr="00074B6A">
        <w:rPr>
          <w:rFonts w:eastAsia="Arial" w:cstheme="minorHAnsi"/>
          <w:b/>
          <w:bCs/>
          <w:sz w:val="28"/>
          <w:szCs w:val="28"/>
        </w:rPr>
        <w:t>BID,</w:t>
      </w:r>
      <w:r w:rsidRPr="00074B6A">
        <w:rPr>
          <w:rFonts w:eastAsia="Arial" w:cstheme="minorHAnsi"/>
          <w:b/>
          <w:bCs/>
          <w:spacing w:val="1"/>
          <w:sz w:val="28"/>
          <w:szCs w:val="28"/>
        </w:rPr>
        <w:t xml:space="preserve"> </w:t>
      </w:r>
      <w:r w:rsidRPr="00074B6A">
        <w:rPr>
          <w:rFonts w:eastAsia="Arial" w:cstheme="minorHAnsi"/>
          <w:b/>
          <w:bCs/>
          <w:sz w:val="28"/>
          <w:szCs w:val="28"/>
        </w:rPr>
        <w:t>THE UNDERSI</w:t>
      </w:r>
      <w:r w:rsidRPr="00074B6A">
        <w:rPr>
          <w:rFonts w:eastAsia="Arial" w:cstheme="minorHAnsi"/>
          <w:b/>
          <w:bCs/>
          <w:spacing w:val="-1"/>
          <w:sz w:val="28"/>
          <w:szCs w:val="28"/>
        </w:rPr>
        <w:t>G</w:t>
      </w:r>
      <w:r w:rsidRPr="00074B6A">
        <w:rPr>
          <w:rFonts w:eastAsia="Arial" w:cstheme="minorHAnsi"/>
          <w:b/>
          <w:bCs/>
          <w:sz w:val="28"/>
          <w:szCs w:val="28"/>
        </w:rPr>
        <w:t>NED</w:t>
      </w:r>
      <w:r w:rsidRPr="00074B6A">
        <w:rPr>
          <w:rFonts w:eastAsia="Arial" w:cstheme="minorHAnsi"/>
          <w:b/>
          <w:bCs/>
          <w:spacing w:val="-8"/>
          <w:sz w:val="28"/>
          <w:szCs w:val="28"/>
        </w:rPr>
        <w:t xml:space="preserve"> </w:t>
      </w:r>
      <w:r w:rsidRPr="00074B6A">
        <w:rPr>
          <w:rFonts w:eastAsia="Arial" w:cstheme="minorHAnsi"/>
          <w:b/>
          <w:bCs/>
          <w:spacing w:val="-1"/>
          <w:sz w:val="28"/>
          <w:szCs w:val="28"/>
        </w:rPr>
        <w:t>O</w:t>
      </w:r>
      <w:r w:rsidRPr="00074B6A" w:rsidR="00C13169">
        <w:rPr>
          <w:rFonts w:eastAsia="Arial" w:cstheme="minorHAnsi"/>
          <w:b/>
          <w:bCs/>
          <w:spacing w:val="1"/>
          <w:sz w:val="28"/>
          <w:szCs w:val="28"/>
        </w:rPr>
        <w:t xml:space="preserve">FFERS THE BID BELOW IN GOOD FAITH.  </w:t>
      </w:r>
      <w:r w:rsidRPr="00074B6A" w:rsidR="00DE4883">
        <w:rPr>
          <w:rFonts w:eastAsia="Arial" w:cstheme="minorHAnsi"/>
          <w:b/>
          <w:bCs/>
          <w:spacing w:val="1"/>
          <w:sz w:val="28"/>
          <w:szCs w:val="28"/>
        </w:rPr>
        <w:t xml:space="preserve">WHILE THE </w:t>
      </w:r>
      <w:r w:rsidRPr="00074B6A" w:rsidR="0085451F">
        <w:rPr>
          <w:rFonts w:eastAsia="Arial" w:cstheme="minorHAnsi"/>
          <w:b/>
          <w:bCs/>
          <w:spacing w:val="1"/>
          <w:sz w:val="28"/>
          <w:szCs w:val="28"/>
        </w:rPr>
        <w:t>VEHICLE</w:t>
      </w:r>
      <w:r w:rsidRPr="00074B6A" w:rsidR="0023775B">
        <w:rPr>
          <w:rFonts w:eastAsia="Arial" w:cstheme="minorHAnsi"/>
          <w:b/>
          <w:bCs/>
          <w:spacing w:val="1"/>
          <w:sz w:val="28"/>
          <w:szCs w:val="28"/>
        </w:rPr>
        <w:t xml:space="preserve"> HAS BEEN MAINTAINED PER DISTRICT PROCEDURES DURING THE YEARS OF OWNERSHIP, </w:t>
      </w:r>
      <w:r w:rsidRPr="00074B6A" w:rsidR="00C13169">
        <w:rPr>
          <w:rFonts w:eastAsia="Arial" w:cstheme="minorHAnsi"/>
          <w:b/>
          <w:bCs/>
          <w:spacing w:val="1"/>
          <w:sz w:val="28"/>
          <w:szCs w:val="28"/>
        </w:rPr>
        <w:t>NO WAR</w:t>
      </w:r>
      <w:r w:rsidRPr="00074B6A" w:rsidR="00252227">
        <w:rPr>
          <w:rFonts w:eastAsia="Arial" w:cstheme="minorHAnsi"/>
          <w:b/>
          <w:bCs/>
          <w:spacing w:val="1"/>
          <w:sz w:val="28"/>
          <w:szCs w:val="28"/>
        </w:rPr>
        <w:t xml:space="preserve">RANTY IS OFFERED FOR THE </w:t>
      </w:r>
      <w:r w:rsidRPr="00074B6A" w:rsidR="00BC6DF6">
        <w:rPr>
          <w:rFonts w:eastAsia="Arial" w:cstheme="minorHAnsi"/>
          <w:b/>
          <w:bCs/>
          <w:spacing w:val="1"/>
          <w:sz w:val="28"/>
          <w:szCs w:val="28"/>
        </w:rPr>
        <w:t>VEHICLE</w:t>
      </w:r>
      <w:r w:rsidRPr="00074B6A" w:rsidR="00252227">
        <w:rPr>
          <w:rFonts w:eastAsia="Arial" w:cstheme="minorHAnsi"/>
          <w:b/>
          <w:bCs/>
          <w:spacing w:val="1"/>
          <w:sz w:val="28"/>
          <w:szCs w:val="28"/>
        </w:rPr>
        <w:t>, AND T</w:t>
      </w:r>
      <w:r w:rsidRPr="00074B6A" w:rsidR="00C13169">
        <w:rPr>
          <w:rFonts w:eastAsia="Arial" w:cstheme="minorHAnsi"/>
          <w:b/>
          <w:bCs/>
          <w:spacing w:val="1"/>
          <w:sz w:val="28"/>
          <w:szCs w:val="28"/>
        </w:rPr>
        <w:t>HE</w:t>
      </w:r>
      <w:r w:rsidRPr="00074B6A" w:rsidR="00252227">
        <w:rPr>
          <w:rFonts w:eastAsia="Arial" w:cstheme="minorHAnsi"/>
          <w:b/>
          <w:bCs/>
          <w:spacing w:val="1"/>
          <w:sz w:val="28"/>
          <w:szCs w:val="28"/>
        </w:rPr>
        <w:t xml:space="preserve"> </w:t>
      </w:r>
      <w:r w:rsidRPr="00074B6A" w:rsidR="00BC6DF6">
        <w:rPr>
          <w:rFonts w:eastAsia="Arial" w:cstheme="minorHAnsi"/>
          <w:b/>
          <w:bCs/>
          <w:spacing w:val="1"/>
          <w:sz w:val="28"/>
          <w:szCs w:val="28"/>
        </w:rPr>
        <w:t>VEHICLE</w:t>
      </w:r>
      <w:r w:rsidRPr="00074B6A" w:rsidR="00C13169">
        <w:rPr>
          <w:rFonts w:eastAsia="Arial" w:cstheme="minorHAnsi"/>
          <w:b/>
          <w:bCs/>
          <w:spacing w:val="1"/>
          <w:sz w:val="28"/>
          <w:szCs w:val="28"/>
        </w:rPr>
        <w:t xml:space="preserve"> BIDDER ACCEPTS THE CONDITION “AS IS</w:t>
      </w:r>
      <w:r w:rsidRPr="00074B6A" w:rsidR="001C6221">
        <w:rPr>
          <w:rFonts w:eastAsia="Arial" w:cstheme="minorHAnsi"/>
          <w:b/>
          <w:bCs/>
          <w:spacing w:val="1"/>
          <w:sz w:val="28"/>
          <w:szCs w:val="28"/>
        </w:rPr>
        <w:t>,</w:t>
      </w:r>
      <w:r w:rsidRPr="00074B6A" w:rsidR="00C13169">
        <w:rPr>
          <w:rFonts w:eastAsia="Arial" w:cstheme="minorHAnsi"/>
          <w:b/>
          <w:bCs/>
          <w:spacing w:val="1"/>
          <w:sz w:val="28"/>
          <w:szCs w:val="28"/>
        </w:rPr>
        <w:t>”</w:t>
      </w:r>
      <w:r w:rsidRPr="00074B6A" w:rsidR="001C6221">
        <w:rPr>
          <w:rFonts w:eastAsia="Arial" w:cstheme="minorHAnsi"/>
          <w:b/>
          <w:bCs/>
          <w:spacing w:val="1"/>
          <w:sz w:val="28"/>
          <w:szCs w:val="28"/>
        </w:rPr>
        <w:t>WHERE IS,” “WITH ALL FAULTS</w:t>
      </w:r>
      <w:r w:rsidRPr="00074B6A" w:rsidR="00C13169">
        <w:rPr>
          <w:rFonts w:eastAsia="Arial" w:cstheme="minorHAnsi"/>
          <w:b/>
          <w:bCs/>
          <w:spacing w:val="1"/>
          <w:sz w:val="28"/>
          <w:szCs w:val="28"/>
        </w:rPr>
        <w:t>.</w:t>
      </w:r>
      <w:r w:rsidRPr="00074B6A" w:rsidR="001C6221">
        <w:rPr>
          <w:rFonts w:eastAsia="Arial" w:cstheme="minorHAnsi"/>
          <w:b/>
          <w:bCs/>
          <w:spacing w:val="1"/>
          <w:sz w:val="28"/>
          <w:szCs w:val="28"/>
        </w:rPr>
        <w:t>”</w:t>
      </w:r>
    </w:p>
    <w:p w:rsidR="00AD3708" w:rsidRPr="003F7DBF" w:rsidP="003F7DBF" w14:paraId="2B39AB1F" w14:textId="77777777">
      <w:pPr>
        <w:spacing w:before="6" w:after="0" w:line="180" w:lineRule="exact"/>
        <w:rPr>
          <w:rFonts w:cstheme="minorHAnsi"/>
          <w:sz w:val="18"/>
          <w:szCs w:val="18"/>
        </w:rPr>
      </w:pPr>
    </w:p>
    <w:tbl>
      <w:tblPr>
        <w:tblW w:w="9735" w:type="dxa"/>
        <w:tblInd w:w="1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2682"/>
        <w:gridCol w:w="4588"/>
        <w:gridCol w:w="35"/>
      </w:tblGrid>
      <w:tr w14:paraId="78CDD76E" w14:textId="77777777" w:rsidTr="0085451F">
        <w:tblPrEx>
          <w:tblW w:w="9735" w:type="dxa"/>
          <w:tblInd w:w="1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864"/>
        </w:trPr>
        <w:tc>
          <w:tcPr>
            <w:tcW w:w="5112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D3708" w:rsidRPr="003F7DBF" w:rsidP="003F7DBF" w14:paraId="5E6694A9" w14:textId="77777777">
            <w:pPr>
              <w:spacing w:before="35" w:after="0" w:line="240" w:lineRule="auto"/>
              <w:ind w:right="-20"/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</w:pP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FULL</w:t>
            </w:r>
            <w:r w:rsidRPr="003F7DBF">
              <w:rPr>
                <w:rFonts w:eastAsia="Arial" w:asciiTheme="minorHAnsi" w:hAnsiTheme="minorHAnsi" w:cstheme="minorHAnsi"/>
                <w:spacing w:val="-4"/>
                <w:sz w:val="16"/>
                <w:szCs w:val="16"/>
                <w:lang w:val="en-US" w:eastAsia="en-US" w:bidi="ar-SA"/>
              </w:rPr>
              <w:t xml:space="preserve"> </w:t>
            </w: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L</w:t>
            </w:r>
            <w:r w:rsidRPr="003F7DBF">
              <w:rPr>
                <w:rFonts w:eastAsia="Arial" w:asciiTheme="minorHAnsi" w:hAnsiTheme="minorHAnsi" w:cstheme="minorHAnsi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GAL</w:t>
            </w:r>
            <w:r w:rsidRPr="003F7DBF">
              <w:rPr>
                <w:rFonts w:eastAsia="Arial" w:asciiTheme="minorHAnsi" w:hAnsiTheme="minorHAnsi" w:cstheme="minorHAnsi"/>
                <w:spacing w:val="-5"/>
                <w:sz w:val="16"/>
                <w:szCs w:val="16"/>
                <w:lang w:val="en-US" w:eastAsia="en-US" w:bidi="ar-SA"/>
              </w:rPr>
              <w:t xml:space="preserve"> </w:t>
            </w: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N</w:t>
            </w:r>
            <w:r w:rsidRPr="003F7DBF">
              <w:rPr>
                <w:rFonts w:eastAsia="Arial" w:asciiTheme="minorHAnsi" w:hAnsiTheme="minorHAnsi" w:cstheme="minorHAnsi"/>
                <w:spacing w:val="2"/>
                <w:sz w:val="16"/>
                <w:szCs w:val="16"/>
                <w:lang w:val="en-US" w:eastAsia="en-US" w:bidi="ar-SA"/>
              </w:rPr>
              <w:t>A</w:t>
            </w: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ME</w:t>
            </w:r>
            <w:r w:rsidRPr="003F7DBF">
              <w:rPr>
                <w:rFonts w:eastAsia="Arial" w:asciiTheme="minorHAnsi" w:hAnsiTheme="minorHAnsi" w:cstheme="minorHAnsi"/>
                <w:spacing w:val="-5"/>
                <w:sz w:val="16"/>
                <w:szCs w:val="16"/>
                <w:lang w:val="en-US" w:eastAsia="en-US" w:bidi="ar-SA"/>
              </w:rPr>
              <w:t xml:space="preserve"> </w:t>
            </w: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(PRIN</w:t>
            </w:r>
            <w:r w:rsidRPr="003F7DBF">
              <w:rPr>
                <w:rFonts w:eastAsia="Arial" w:asciiTheme="minorHAnsi" w:hAnsiTheme="minorHAnsi" w:cstheme="minorHAnsi"/>
                <w:spacing w:val="1"/>
                <w:sz w:val="16"/>
                <w:szCs w:val="16"/>
                <w:lang w:val="en-US" w:eastAsia="en-US" w:bidi="ar-SA"/>
              </w:rPr>
              <w:t>T</w:t>
            </w: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)</w:t>
            </w:r>
          </w:p>
          <w:p w:rsidR="00AD3708" w:rsidRPr="003F7DBF" w:rsidP="003F7DBF" w14:paraId="43FE2899" w14:textId="77777777">
            <w:pPr>
              <w:spacing w:before="42" w:after="0" w:line="240" w:lineRule="auto"/>
              <w:ind w:right="-20"/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</w:pPr>
            <w:r w:rsidRPr="003F7DBF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 xml:space="preserve">(Legal </w:t>
            </w:r>
            <w:r w:rsidRPr="003F7DBF" w:rsidR="004D067A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>name</w:t>
            </w:r>
            <w:r w:rsidRPr="003F7DBF" w:rsidR="004D067A">
              <w:rPr>
                <w:rFonts w:eastAsia="Arial" w:asciiTheme="minorHAnsi" w:hAnsiTheme="minorHAnsi" w:cstheme="minorHAnsi"/>
                <w:spacing w:val="1"/>
                <w:sz w:val="12"/>
                <w:szCs w:val="12"/>
                <w:lang w:val="en-US" w:eastAsia="en-US" w:bidi="ar-SA"/>
              </w:rPr>
              <w:t xml:space="preserve"> </w:t>
            </w:r>
            <w:r w:rsidRPr="003F7DBF" w:rsidR="004D067A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>as</w:t>
            </w:r>
            <w:r w:rsidRPr="003F7DBF" w:rsidR="004D067A">
              <w:rPr>
                <w:rFonts w:eastAsia="Arial" w:asciiTheme="minorHAnsi" w:hAnsiTheme="minorHAnsi" w:cstheme="minorHAnsi"/>
                <w:spacing w:val="-1"/>
                <w:sz w:val="12"/>
                <w:szCs w:val="12"/>
                <w:lang w:val="en-US" w:eastAsia="en-US" w:bidi="ar-SA"/>
              </w:rPr>
              <w:t xml:space="preserve"> </w:t>
            </w:r>
            <w:r w:rsidRPr="003F7DBF" w:rsidR="004D067A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>it</w:t>
            </w:r>
            <w:r w:rsidRPr="003F7DBF" w:rsidR="004D067A">
              <w:rPr>
                <w:rFonts w:eastAsia="Arial" w:asciiTheme="minorHAnsi" w:hAnsiTheme="minorHAnsi" w:cstheme="minorHAnsi"/>
                <w:spacing w:val="-1"/>
                <w:sz w:val="12"/>
                <w:szCs w:val="12"/>
                <w:lang w:val="en-US" w:eastAsia="en-US" w:bidi="ar-SA"/>
              </w:rPr>
              <w:t xml:space="preserve"> </w:t>
            </w:r>
            <w:r w:rsidRPr="003F7DBF">
              <w:rPr>
                <w:rFonts w:eastAsia="Arial" w:asciiTheme="minorHAnsi" w:hAnsiTheme="minorHAnsi" w:cstheme="minorHAnsi"/>
                <w:spacing w:val="-1"/>
                <w:sz w:val="12"/>
                <w:szCs w:val="12"/>
                <w:lang w:val="en-US" w:eastAsia="en-US" w:bidi="ar-SA"/>
              </w:rPr>
              <w:t xml:space="preserve">will </w:t>
            </w:r>
            <w:r w:rsidRPr="003F7DBF" w:rsidR="004D067A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>ap</w:t>
            </w:r>
            <w:r w:rsidRPr="003F7DBF" w:rsidR="004D067A">
              <w:rPr>
                <w:rFonts w:eastAsia="Arial" w:asciiTheme="minorHAnsi" w:hAnsiTheme="minorHAnsi" w:cstheme="minorHAnsi"/>
                <w:spacing w:val="-1"/>
                <w:sz w:val="12"/>
                <w:szCs w:val="12"/>
                <w:lang w:val="en-US" w:eastAsia="en-US" w:bidi="ar-SA"/>
              </w:rPr>
              <w:t>p</w:t>
            </w:r>
            <w:r w:rsidRPr="003F7DBF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>ear on the title</w:t>
            </w:r>
            <w:r w:rsidRPr="003F7DBF" w:rsidR="004D067A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>)</w:t>
            </w:r>
          </w:p>
          <w:p w:rsidR="001A42A7" w:rsidRPr="003F7DBF" w:rsidP="003F7DBF" w14:paraId="22C4AA8A" w14:textId="77777777">
            <w:pPr>
              <w:spacing w:before="42" w:after="0" w:line="240" w:lineRule="auto"/>
              <w:ind w:right="-20"/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</w:pPr>
          </w:p>
          <w:p w:rsidR="001A42A7" w:rsidRPr="003F7DBF" w:rsidP="003F7DBF" w14:paraId="431C553A" w14:textId="77777777">
            <w:pPr>
              <w:spacing w:before="42" w:after="0" w:line="240" w:lineRule="auto"/>
              <w:ind w:right="-20"/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</w:pPr>
          </w:p>
          <w:p w:rsidR="001A42A7" w:rsidRPr="003F7DBF" w:rsidP="003F7DBF" w14:paraId="2061ED6A" w14:textId="6DCF41CD">
            <w:pPr>
              <w:spacing w:before="42" w:after="0" w:line="240" w:lineRule="auto"/>
              <w:ind w:right="-20"/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</w:pPr>
          </w:p>
        </w:tc>
        <w:tc>
          <w:tcPr>
            <w:tcW w:w="458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D3708" w:rsidRPr="003F7DBF" w:rsidP="003F7DBF" w14:paraId="67DDC310" w14:textId="5ADC4AF2">
            <w:pPr>
              <w:spacing w:before="35" w:after="0" w:line="240" w:lineRule="auto"/>
              <w:ind w:right="344"/>
              <w:rPr>
                <w:rFonts w:eastAsia="Arial" w:asciiTheme="minorHAnsi" w:hAnsiTheme="minorHAnsi" w:cstheme="minorHAnsi"/>
                <w:sz w:val="24"/>
                <w:szCs w:val="24"/>
                <w:lang w:val="en-US" w:eastAsia="en-US" w:bidi="ar-SA"/>
              </w:rPr>
            </w:pPr>
            <w:r w:rsidRPr="003F7DBF">
              <w:rPr>
                <w:rFonts w:eastAsia="Arial" w:asciiTheme="minorHAnsi" w:hAnsiTheme="minorHAnsi" w:cstheme="minorHAnsi"/>
                <w:sz w:val="28"/>
                <w:szCs w:val="28"/>
                <w:lang w:val="en-US" w:eastAsia="en-US" w:bidi="ar-SA"/>
              </w:rPr>
              <w:t xml:space="preserve"> MINIMUM</w:t>
            </w:r>
            <w:r w:rsidRPr="003F7DBF" w:rsidR="00DE4883">
              <w:rPr>
                <w:rFonts w:eastAsia="Arial" w:asciiTheme="minorHAnsi" w:hAnsiTheme="minorHAnsi" w:cstheme="minorHAnsi"/>
                <w:sz w:val="28"/>
                <w:szCs w:val="28"/>
                <w:lang w:val="en-US" w:eastAsia="en-US" w:bidi="ar-SA"/>
              </w:rPr>
              <w:t xml:space="preserve"> BID is $</w:t>
            </w:r>
            <w:r w:rsidR="0085451F">
              <w:rPr>
                <w:rFonts w:eastAsia="Arial" w:asciiTheme="minorHAnsi" w:hAnsiTheme="minorHAnsi" w:cstheme="minorHAnsi"/>
                <w:sz w:val="28"/>
                <w:szCs w:val="28"/>
                <w:lang w:val="en-US" w:eastAsia="en-US" w:bidi="ar-SA"/>
              </w:rPr>
              <w:t>39,800</w:t>
            </w:r>
          </w:p>
        </w:tc>
        <w:tc>
          <w:tcPr>
            <w:tcW w:w="3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D3708" w:rsidRPr="003F7DBF" w:rsidP="003F7DBF" w14:paraId="4191288F" w14:textId="77777777">
            <w:pPr>
              <w:spacing w:before="35" w:after="0" w:line="240" w:lineRule="auto"/>
              <w:ind w:right="-20"/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</w:pPr>
          </w:p>
        </w:tc>
      </w:tr>
      <w:tr w14:paraId="014B0841" w14:textId="77777777" w:rsidTr="0085451F">
        <w:tblPrEx>
          <w:tblW w:w="9735" w:type="dxa"/>
          <w:tblInd w:w="1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865"/>
        </w:trPr>
        <w:tc>
          <w:tcPr>
            <w:tcW w:w="5112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D3708" w:rsidRPr="003F7DBF" w:rsidP="003F7DBF" w14:paraId="0BCE7CDE" w14:textId="77777777">
            <w:pPr>
              <w:spacing w:before="36" w:after="0" w:line="240" w:lineRule="auto"/>
              <w:ind w:right="-20"/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</w:pP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BUSINESS</w:t>
            </w:r>
            <w:r w:rsidRPr="003F7DBF">
              <w:rPr>
                <w:rFonts w:eastAsia="Arial" w:asciiTheme="minorHAnsi" w:hAnsiTheme="minorHAnsi" w:cstheme="minorHAnsi"/>
                <w:spacing w:val="-8"/>
                <w:sz w:val="16"/>
                <w:szCs w:val="16"/>
                <w:lang w:val="en-US" w:eastAsia="en-US" w:bidi="ar-SA"/>
              </w:rPr>
              <w:t xml:space="preserve"> </w:t>
            </w: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NA</w:t>
            </w:r>
            <w:r w:rsidRPr="003F7DBF">
              <w:rPr>
                <w:rFonts w:eastAsia="Arial" w:asciiTheme="minorHAnsi" w:hAnsiTheme="minorHAnsi" w:cstheme="minorHAnsi"/>
                <w:spacing w:val="1"/>
                <w:sz w:val="16"/>
                <w:szCs w:val="16"/>
                <w:lang w:val="en-US" w:eastAsia="en-US" w:bidi="ar-SA"/>
              </w:rPr>
              <w:t>M</w:t>
            </w: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E/DBA</w:t>
            </w:r>
            <w:r w:rsidRPr="003F7DBF">
              <w:rPr>
                <w:rFonts w:eastAsia="Arial" w:asciiTheme="minorHAnsi" w:hAnsiTheme="minorHAnsi" w:cstheme="minorHAnsi"/>
                <w:spacing w:val="-8"/>
                <w:sz w:val="16"/>
                <w:szCs w:val="16"/>
                <w:lang w:val="en-US" w:eastAsia="en-US" w:bidi="ar-SA"/>
              </w:rPr>
              <w:t xml:space="preserve"> </w:t>
            </w:r>
            <w:r w:rsidRPr="003F7DBF" w:rsidR="0023775B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NAME</w:t>
            </w:r>
          </w:p>
          <w:p w:rsidR="00AD3708" w:rsidRPr="003F7DBF" w:rsidP="003F7DBF" w14:paraId="0B990554" w14:textId="77777777">
            <w:pPr>
              <w:spacing w:before="42" w:after="0" w:line="240" w:lineRule="auto"/>
              <w:ind w:right="-20"/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</w:pPr>
            <w:r w:rsidRPr="003F7DBF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>(If</w:t>
            </w:r>
            <w:r w:rsidRPr="003F7DBF">
              <w:rPr>
                <w:rFonts w:eastAsia="Arial" w:asciiTheme="minorHAnsi" w:hAnsiTheme="minorHAnsi" w:cstheme="minorHAnsi"/>
                <w:spacing w:val="1"/>
                <w:sz w:val="12"/>
                <w:szCs w:val="12"/>
                <w:lang w:val="en-US" w:eastAsia="en-US" w:bidi="ar-SA"/>
              </w:rPr>
              <w:t xml:space="preserve"> </w:t>
            </w:r>
            <w:r w:rsidRPr="003F7DBF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>d</w:t>
            </w:r>
            <w:r w:rsidRPr="003F7DBF">
              <w:rPr>
                <w:rFonts w:eastAsia="Arial" w:asciiTheme="minorHAnsi" w:hAnsiTheme="minorHAnsi" w:cstheme="minorHAnsi"/>
                <w:spacing w:val="-1"/>
                <w:sz w:val="12"/>
                <w:szCs w:val="12"/>
                <w:lang w:val="en-US" w:eastAsia="en-US" w:bidi="ar-SA"/>
              </w:rPr>
              <w:t>i</w:t>
            </w:r>
            <w:r w:rsidRPr="003F7DBF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>f</w:t>
            </w:r>
            <w:r w:rsidRPr="003F7DBF">
              <w:rPr>
                <w:rFonts w:eastAsia="Arial" w:asciiTheme="minorHAnsi" w:hAnsiTheme="minorHAnsi" w:cstheme="minorHAnsi"/>
                <w:spacing w:val="1"/>
                <w:sz w:val="12"/>
                <w:szCs w:val="12"/>
                <w:lang w:val="en-US" w:eastAsia="en-US" w:bidi="ar-SA"/>
              </w:rPr>
              <w:t>f</w:t>
            </w:r>
            <w:r w:rsidRPr="003F7DBF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>er</w:t>
            </w:r>
            <w:r w:rsidRPr="003F7DBF">
              <w:rPr>
                <w:rFonts w:eastAsia="Arial" w:asciiTheme="minorHAnsi" w:hAnsiTheme="minorHAnsi" w:cstheme="minorHAnsi"/>
                <w:spacing w:val="-1"/>
                <w:sz w:val="12"/>
                <w:szCs w:val="12"/>
                <w:lang w:val="en-US" w:eastAsia="en-US" w:bidi="ar-SA"/>
              </w:rPr>
              <w:t>e</w:t>
            </w:r>
            <w:r w:rsidRPr="003F7DBF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>nt</w:t>
            </w:r>
            <w:r w:rsidRPr="003F7DBF">
              <w:rPr>
                <w:rFonts w:eastAsia="Arial" w:asciiTheme="minorHAnsi" w:hAnsiTheme="minorHAnsi" w:cstheme="minorHAnsi"/>
                <w:spacing w:val="1"/>
                <w:sz w:val="12"/>
                <w:szCs w:val="12"/>
                <w:lang w:val="en-US" w:eastAsia="en-US" w:bidi="ar-SA"/>
              </w:rPr>
              <w:t xml:space="preserve"> </w:t>
            </w:r>
            <w:r w:rsidRPr="003F7DBF">
              <w:rPr>
                <w:rFonts w:eastAsia="Arial" w:asciiTheme="minorHAnsi" w:hAnsiTheme="minorHAnsi" w:cstheme="minorHAnsi"/>
                <w:spacing w:val="-1"/>
                <w:sz w:val="12"/>
                <w:szCs w:val="12"/>
                <w:lang w:val="en-US" w:eastAsia="en-US" w:bidi="ar-SA"/>
              </w:rPr>
              <w:t>t</w:t>
            </w:r>
            <w:r w:rsidRPr="003F7DBF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>h</w:t>
            </w:r>
            <w:r w:rsidRPr="003F7DBF">
              <w:rPr>
                <w:rFonts w:eastAsia="Arial" w:asciiTheme="minorHAnsi" w:hAnsiTheme="minorHAnsi" w:cstheme="minorHAnsi"/>
                <w:spacing w:val="-1"/>
                <w:sz w:val="12"/>
                <w:szCs w:val="12"/>
                <w:lang w:val="en-US" w:eastAsia="en-US" w:bidi="ar-SA"/>
              </w:rPr>
              <w:t>a</w:t>
            </w:r>
            <w:r w:rsidRPr="003F7DBF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>n</w:t>
            </w:r>
            <w:r w:rsidRPr="003F7DBF">
              <w:rPr>
                <w:rFonts w:eastAsia="Arial" w:asciiTheme="minorHAnsi" w:hAnsiTheme="minorHAnsi" w:cstheme="minorHAnsi"/>
                <w:spacing w:val="1"/>
                <w:sz w:val="12"/>
                <w:szCs w:val="12"/>
                <w:lang w:val="en-US" w:eastAsia="en-US" w:bidi="ar-SA"/>
              </w:rPr>
              <w:t xml:space="preserve"> </w:t>
            </w:r>
            <w:r w:rsidRPr="003F7DBF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>t</w:t>
            </w:r>
            <w:r w:rsidRPr="003F7DBF">
              <w:rPr>
                <w:rFonts w:eastAsia="Arial" w:asciiTheme="minorHAnsi" w:hAnsiTheme="minorHAnsi" w:cstheme="minorHAnsi"/>
                <w:spacing w:val="-1"/>
                <w:sz w:val="12"/>
                <w:szCs w:val="12"/>
                <w:lang w:val="en-US" w:eastAsia="en-US" w:bidi="ar-SA"/>
              </w:rPr>
              <w:t>h</w:t>
            </w:r>
            <w:r w:rsidRPr="003F7DBF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>e</w:t>
            </w:r>
            <w:r w:rsidRPr="003F7DBF">
              <w:rPr>
                <w:rFonts w:eastAsia="Arial" w:asciiTheme="minorHAnsi" w:hAnsiTheme="minorHAnsi" w:cstheme="minorHAnsi"/>
                <w:spacing w:val="1"/>
                <w:sz w:val="12"/>
                <w:szCs w:val="12"/>
                <w:lang w:val="en-US" w:eastAsia="en-US" w:bidi="ar-SA"/>
              </w:rPr>
              <w:t xml:space="preserve"> </w:t>
            </w:r>
            <w:r w:rsidRPr="003F7DBF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>F</w:t>
            </w:r>
            <w:r w:rsidRPr="003F7DBF">
              <w:rPr>
                <w:rFonts w:eastAsia="Arial" w:asciiTheme="minorHAnsi" w:hAnsiTheme="minorHAnsi" w:cstheme="minorHAnsi"/>
                <w:spacing w:val="-1"/>
                <w:sz w:val="12"/>
                <w:szCs w:val="12"/>
                <w:lang w:val="en-US" w:eastAsia="en-US" w:bidi="ar-SA"/>
              </w:rPr>
              <w:t>u</w:t>
            </w:r>
            <w:r w:rsidRPr="003F7DBF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>ll Le</w:t>
            </w:r>
            <w:r w:rsidRPr="003F7DBF">
              <w:rPr>
                <w:rFonts w:eastAsia="Arial" w:asciiTheme="minorHAnsi" w:hAnsiTheme="minorHAnsi" w:cstheme="minorHAnsi"/>
                <w:spacing w:val="-1"/>
                <w:sz w:val="12"/>
                <w:szCs w:val="12"/>
                <w:lang w:val="en-US" w:eastAsia="en-US" w:bidi="ar-SA"/>
              </w:rPr>
              <w:t>g</w:t>
            </w:r>
            <w:r w:rsidRPr="003F7DBF">
              <w:rPr>
                <w:rFonts w:eastAsia="Arial" w:asciiTheme="minorHAnsi" w:hAnsiTheme="minorHAnsi" w:cstheme="minorHAnsi"/>
                <w:sz w:val="12"/>
                <w:szCs w:val="12"/>
                <w:lang w:val="en-US" w:eastAsia="en-US" w:bidi="ar-SA"/>
              </w:rPr>
              <w:t>al Name)</w:t>
            </w:r>
          </w:p>
        </w:tc>
        <w:tc>
          <w:tcPr>
            <w:tcW w:w="4623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3775B" w:rsidRPr="003F7DBF" w:rsidP="003F7DBF" w14:paraId="086E0F3B" w14:textId="77777777">
            <w:pPr>
              <w:spacing w:before="36" w:after="0" w:line="240" w:lineRule="auto"/>
              <w:ind w:right="-20"/>
              <w:rPr>
                <w:rFonts w:eastAsia="Arial" w:ascii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3F7DBF">
              <w:rPr>
                <w:rFonts w:eastAsia="Arial" w:asciiTheme="minorHAnsi" w:hAnsiTheme="minorHAnsi" w:cstheme="minorHAnsi"/>
                <w:sz w:val="28"/>
                <w:szCs w:val="28"/>
                <w:lang w:val="en-US" w:eastAsia="en-US" w:bidi="ar-SA"/>
              </w:rPr>
              <w:t>SEALED BID AMOUNT</w:t>
            </w:r>
          </w:p>
        </w:tc>
      </w:tr>
      <w:tr w14:paraId="6D308098" w14:textId="77777777" w:rsidTr="0085451F">
        <w:tblPrEx>
          <w:tblW w:w="9735" w:type="dxa"/>
          <w:tblInd w:w="1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1135"/>
        </w:trPr>
        <w:tc>
          <w:tcPr>
            <w:tcW w:w="5112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D3708" w:rsidRPr="003F7DBF" w:rsidP="003F7DBF" w14:paraId="36885378" w14:textId="77777777">
            <w:pPr>
              <w:spacing w:before="36" w:after="0" w:line="240" w:lineRule="auto"/>
              <w:ind w:right="-20"/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</w:pP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ADDRESS</w:t>
            </w:r>
          </w:p>
        </w:tc>
        <w:tc>
          <w:tcPr>
            <w:tcW w:w="4623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D3708" w:rsidRPr="003F7DBF" w:rsidP="003F7DBF" w14:paraId="26F702BB" w14:textId="77777777">
            <w:pPr>
              <w:spacing w:before="36" w:after="0" w:line="240" w:lineRule="auto"/>
              <w:ind w:right="-20"/>
              <w:rPr>
                <w:rFonts w:eastAsia="Arial" w:ascii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SI</w:t>
            </w:r>
            <w:r w:rsidRPr="003F7DBF">
              <w:rPr>
                <w:rFonts w:eastAsia="Arial" w:asciiTheme="minorHAnsi" w:hAnsiTheme="minorHAnsi" w:cstheme="minorHAnsi"/>
                <w:spacing w:val="-1"/>
                <w:sz w:val="16"/>
                <w:szCs w:val="16"/>
                <w:lang w:val="en-US" w:eastAsia="en-US" w:bidi="ar-SA"/>
              </w:rPr>
              <w:t>G</w:t>
            </w: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NATURE</w:t>
            </w:r>
            <w:r w:rsidRPr="003F7DBF">
              <w:rPr>
                <w:rFonts w:eastAsia="Arial" w:asciiTheme="minorHAnsi" w:hAnsiTheme="minorHAnsi" w:cstheme="minorHAnsi"/>
                <w:spacing w:val="-9"/>
                <w:sz w:val="16"/>
                <w:szCs w:val="16"/>
                <w:lang w:val="en-US" w:eastAsia="en-US" w:bidi="ar-SA"/>
              </w:rPr>
              <w:t xml:space="preserve"> </w:t>
            </w: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(</w:t>
            </w:r>
            <w:r w:rsidRPr="003F7DBF">
              <w:rPr>
                <w:rFonts w:eastAsia="Arial" w:asciiTheme="minorHAnsi" w:hAnsiTheme="minorHAnsi" w:cstheme="minorHAnsi"/>
                <w:spacing w:val="1"/>
                <w:sz w:val="16"/>
                <w:szCs w:val="16"/>
                <w:lang w:val="en-US" w:eastAsia="en-US" w:bidi="ar-SA"/>
              </w:rPr>
              <w:t>I</w:t>
            </w: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N</w:t>
            </w:r>
            <w:r w:rsidRPr="003F7DBF">
              <w:rPr>
                <w:rFonts w:eastAsia="Arial" w:asciiTheme="minorHAnsi" w:hAnsiTheme="minorHAnsi" w:cstheme="minorHAnsi"/>
                <w:spacing w:val="-2"/>
                <w:sz w:val="16"/>
                <w:szCs w:val="16"/>
                <w:lang w:val="en-US" w:eastAsia="en-US" w:bidi="ar-SA"/>
              </w:rPr>
              <w:t xml:space="preserve"> </w:t>
            </w: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INK)</w:t>
            </w:r>
          </w:p>
        </w:tc>
      </w:tr>
      <w:tr w14:paraId="28158B04" w14:textId="77777777" w:rsidTr="0085451F">
        <w:tblPrEx>
          <w:tblW w:w="9735" w:type="dxa"/>
          <w:tblInd w:w="1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97"/>
        </w:trPr>
        <w:tc>
          <w:tcPr>
            <w:tcW w:w="5112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D3708" w:rsidRPr="003F7DBF" w:rsidP="003F7DBF" w14:paraId="78C23E0D" w14:textId="77777777">
            <w:pPr>
              <w:spacing w:before="35" w:after="0" w:line="240" w:lineRule="auto"/>
              <w:ind w:right="-20"/>
              <w:rPr>
                <w:rFonts w:eastAsia="Arial" w:ascii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 xml:space="preserve"> </w:t>
            </w:r>
          </w:p>
        </w:tc>
        <w:tc>
          <w:tcPr>
            <w:tcW w:w="458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D3708" w:rsidRPr="003F7DBF" w:rsidP="003F7DBF" w14:paraId="4ED37C39" w14:textId="77777777">
            <w:pPr>
              <w:spacing w:before="35" w:after="0" w:line="240" w:lineRule="auto"/>
              <w:ind w:right="-20"/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D3708" w:rsidRPr="003F7DBF" w:rsidP="003F7DBF" w14:paraId="22516828" w14:textId="77777777">
            <w:pPr>
              <w:spacing w:before="35" w:after="0" w:line="240" w:lineRule="auto"/>
              <w:ind w:right="-20"/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</w:pPr>
          </w:p>
        </w:tc>
      </w:tr>
      <w:tr w14:paraId="60E0B4C4" w14:textId="77777777" w:rsidTr="0085451F">
        <w:tblPrEx>
          <w:tblW w:w="9735" w:type="dxa"/>
          <w:tblInd w:w="19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hRule="exact" w:val="687"/>
        </w:trPr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08" w:rsidRPr="003F7DBF" w:rsidP="003F7DBF" w14:paraId="5D82F30A" w14:textId="77777777">
            <w:pPr>
              <w:spacing w:before="36" w:after="0" w:line="240" w:lineRule="auto"/>
              <w:ind w:right="-20"/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</w:pP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E-MAIL</w:t>
            </w:r>
            <w:r w:rsidRPr="003F7DBF">
              <w:rPr>
                <w:rFonts w:eastAsia="Arial" w:asciiTheme="minorHAnsi" w:hAnsiTheme="minorHAnsi" w:cstheme="minorHAnsi"/>
                <w:spacing w:val="-5"/>
                <w:sz w:val="16"/>
                <w:szCs w:val="16"/>
                <w:lang w:val="en-US" w:eastAsia="en-US" w:bidi="ar-SA"/>
              </w:rPr>
              <w:t xml:space="preserve"> </w:t>
            </w: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ADDR</w:t>
            </w:r>
            <w:r w:rsidRPr="003F7DBF">
              <w:rPr>
                <w:rFonts w:eastAsia="Arial" w:asciiTheme="minorHAnsi" w:hAnsiTheme="minorHAnsi" w:cstheme="minorHAnsi"/>
                <w:spacing w:val="2"/>
                <w:sz w:val="16"/>
                <w:szCs w:val="16"/>
                <w:lang w:val="en-US" w:eastAsia="en-US" w:bidi="ar-SA"/>
              </w:rPr>
              <w:t>E</w:t>
            </w: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SS</w:t>
            </w:r>
          </w:p>
        </w:tc>
        <w:tc>
          <w:tcPr>
            <w:tcW w:w="268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08" w:rsidRPr="003F7DBF" w:rsidP="003F7DBF" w14:paraId="03B2B7A1" w14:textId="77777777">
            <w:pPr>
              <w:spacing w:before="36" w:after="0" w:line="240" w:lineRule="auto"/>
              <w:ind w:right="-20"/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</w:pP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TELEPHONE</w:t>
            </w:r>
            <w:r w:rsidRPr="003F7DBF">
              <w:rPr>
                <w:rFonts w:eastAsia="Arial" w:asciiTheme="minorHAnsi" w:hAnsiTheme="minorHAnsi" w:cstheme="minorHAnsi"/>
                <w:spacing w:val="-10"/>
                <w:sz w:val="16"/>
                <w:szCs w:val="16"/>
                <w:lang w:val="en-US" w:eastAsia="en-US" w:bidi="ar-SA"/>
              </w:rPr>
              <w:t xml:space="preserve"> </w:t>
            </w:r>
            <w:r w:rsidRPr="003F7DBF"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  <w:t>NUMBER</w:t>
            </w:r>
          </w:p>
        </w:tc>
        <w:tc>
          <w:tcPr>
            <w:tcW w:w="458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08" w:rsidRPr="003F7DBF" w:rsidP="003F7DBF" w14:paraId="7A3B4BAA" w14:textId="77777777">
            <w:pPr>
              <w:spacing w:before="36" w:after="0" w:line="240" w:lineRule="auto"/>
              <w:ind w:right="-20"/>
              <w:rPr>
                <w:rFonts w:eastAsia="Arial" w:asciiTheme="minorHAnsi" w:hAnsiTheme="minorHAnsi" w:cstheme="minorHAnsi"/>
                <w:sz w:val="20"/>
                <w:szCs w:val="20"/>
                <w:lang w:val="en-US" w:eastAsia="en-US" w:bidi="ar-SA"/>
              </w:rPr>
            </w:pPr>
            <w:r w:rsidRPr="003F7DBF">
              <w:rPr>
                <w:rFonts w:eastAsia="Arial" w:asciiTheme="minorHAnsi" w:hAnsiTheme="minorHAnsi" w:cstheme="minorHAnsi"/>
                <w:sz w:val="20"/>
                <w:szCs w:val="20"/>
                <w:lang w:val="en-US" w:eastAsia="en-US" w:bidi="ar-SA"/>
              </w:rPr>
              <w:t xml:space="preserve">  Date</w:t>
            </w:r>
          </w:p>
        </w:tc>
        <w:tc>
          <w:tcPr>
            <w:tcW w:w="3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08" w:rsidRPr="003F7DBF" w:rsidP="003F7DBF" w14:paraId="4FD2B118" w14:textId="77777777">
            <w:pPr>
              <w:spacing w:before="36" w:after="0" w:line="240" w:lineRule="auto"/>
              <w:ind w:right="-20"/>
              <w:rPr>
                <w:rFonts w:eastAsia="Arial" w:asciiTheme="minorHAnsi" w:hAnsiTheme="minorHAnsi" w:cstheme="minorHAnsi"/>
                <w:sz w:val="16"/>
                <w:szCs w:val="16"/>
                <w:lang w:val="en-US" w:eastAsia="en-US" w:bidi="ar-SA"/>
              </w:rPr>
            </w:pPr>
          </w:p>
        </w:tc>
      </w:tr>
    </w:tbl>
    <w:p w:rsidR="00AD3708" w:rsidP="003F7DBF" w14:paraId="042574E5" w14:textId="224066E5">
      <w:pPr>
        <w:spacing w:after="0"/>
        <w:rPr>
          <w:rFonts w:cstheme="minorHAnsi"/>
        </w:rPr>
      </w:pPr>
    </w:p>
    <w:p w:rsidR="00074B6A" w:rsidP="003F7DBF" w14:paraId="7B19F191" w14:textId="77777777">
      <w:pPr>
        <w:spacing w:after="0"/>
        <w:rPr>
          <w:rFonts w:cstheme="minorHAnsi"/>
        </w:rPr>
      </w:pPr>
    </w:p>
    <w:p w:rsidR="00074B6A" w:rsidP="003F7DBF" w14:paraId="3D1AA43F" w14:textId="77777777">
      <w:pPr>
        <w:spacing w:after="0"/>
        <w:rPr>
          <w:rFonts w:cstheme="minorHAnsi"/>
        </w:rPr>
      </w:pPr>
    </w:p>
    <w:p w:rsidR="00074B6A" w:rsidP="003F7DBF" w14:paraId="3FB59457" w14:textId="77777777">
      <w:pPr>
        <w:spacing w:after="0"/>
        <w:rPr>
          <w:rFonts w:cstheme="minorHAnsi"/>
        </w:rPr>
      </w:pPr>
    </w:p>
    <w:p w:rsidR="00074B6A" w:rsidP="003F7DBF" w14:paraId="4BF5679C" w14:textId="77777777">
      <w:pPr>
        <w:spacing w:after="0"/>
        <w:rPr>
          <w:rFonts w:cstheme="minorHAnsi"/>
        </w:rPr>
      </w:pPr>
    </w:p>
    <w:p w:rsidR="00074B6A" w:rsidP="003F7DBF" w14:paraId="0344F141" w14:textId="77777777">
      <w:pPr>
        <w:spacing w:after="0"/>
        <w:rPr>
          <w:rFonts w:cstheme="minorHAnsi"/>
        </w:rPr>
      </w:pPr>
    </w:p>
    <w:p w:rsidR="00074B6A" w:rsidP="003F7DBF" w14:paraId="0E2DDCF9" w14:textId="77777777">
      <w:pPr>
        <w:spacing w:after="0"/>
        <w:rPr>
          <w:rFonts w:cstheme="minorHAnsi"/>
        </w:rPr>
      </w:pPr>
    </w:p>
    <w:p w:rsidR="00074B6A" w:rsidP="003F7DBF" w14:paraId="08B9EADB" w14:textId="77777777">
      <w:pPr>
        <w:spacing w:after="0"/>
        <w:rPr>
          <w:rFonts w:cstheme="minorHAnsi"/>
        </w:rPr>
      </w:pPr>
    </w:p>
    <w:p w:rsidR="00074B6A" w:rsidP="003F7DBF" w14:paraId="6D98EB4E" w14:textId="77777777">
      <w:pPr>
        <w:spacing w:after="0"/>
        <w:rPr>
          <w:rFonts w:cstheme="minorHAnsi"/>
        </w:rPr>
      </w:pPr>
    </w:p>
    <w:p w:rsidR="00074B6A" w:rsidP="003F7DBF" w14:paraId="647B564B" w14:textId="77777777">
      <w:pPr>
        <w:spacing w:after="0"/>
        <w:rPr>
          <w:rFonts w:cstheme="minorHAnsi"/>
        </w:rPr>
      </w:pPr>
    </w:p>
    <w:p w:rsidR="00074B6A" w:rsidP="003F7DBF" w14:paraId="28AAE3D3" w14:textId="77777777">
      <w:pPr>
        <w:spacing w:after="0"/>
        <w:rPr>
          <w:rFonts w:cstheme="minorHAnsi"/>
        </w:rPr>
      </w:pPr>
    </w:p>
    <w:p w:rsidR="00074B6A" w:rsidP="003F7DBF" w14:paraId="03BEA14B" w14:textId="77777777">
      <w:pPr>
        <w:spacing w:after="0"/>
        <w:rPr>
          <w:rFonts w:cstheme="minorHAnsi"/>
        </w:rPr>
      </w:pPr>
    </w:p>
    <w:p w:rsidR="00074B6A" w:rsidP="003F7DBF" w14:paraId="4C3DCCCD" w14:textId="77777777">
      <w:pPr>
        <w:spacing w:after="0"/>
        <w:rPr>
          <w:rFonts w:cstheme="minorHAnsi"/>
        </w:rPr>
      </w:pPr>
    </w:p>
    <w:p w:rsidR="00074B6A" w:rsidP="003F7DBF" w14:paraId="24074A39" w14:textId="77777777">
      <w:pPr>
        <w:spacing w:after="0"/>
        <w:rPr>
          <w:rFonts w:cstheme="minorHAnsi"/>
        </w:rPr>
      </w:pPr>
    </w:p>
    <w:p w:rsidR="00BB632F" w:rsidP="003F7DBF" w14:paraId="3614C28F" w14:textId="77777777">
      <w:pPr>
        <w:spacing w:after="0"/>
        <w:rPr>
          <w:rFonts w:cstheme="minorHAnsi"/>
        </w:rPr>
      </w:pPr>
    </w:p>
    <w:p w:rsidR="00BB632F" w:rsidP="003F7DBF" w14:paraId="121CF1AC" w14:textId="77777777">
      <w:pPr>
        <w:spacing w:after="0"/>
        <w:rPr>
          <w:rFonts w:cstheme="minorHAnsi"/>
        </w:rPr>
      </w:pPr>
    </w:p>
    <w:p w:rsidR="00BB632F" w:rsidP="003F7DBF" w14:paraId="1729161D" w14:textId="77777777">
      <w:pPr>
        <w:spacing w:after="0"/>
        <w:rPr>
          <w:rFonts w:cstheme="minorHAnsi"/>
        </w:rPr>
      </w:pPr>
    </w:p>
    <w:p w:rsidR="00BB632F" w:rsidP="003F7DBF" w14:paraId="6A4CBB4E" w14:textId="77777777">
      <w:pPr>
        <w:spacing w:after="0"/>
        <w:rPr>
          <w:rFonts w:cstheme="minorHAnsi"/>
        </w:rPr>
      </w:pPr>
    </w:p>
    <w:p w:rsidR="00BB632F" w:rsidP="003F7DBF" w14:paraId="3DEC09CA" w14:textId="77777777">
      <w:pPr>
        <w:spacing w:after="0"/>
        <w:rPr>
          <w:rFonts w:cstheme="minorHAnsi"/>
        </w:rPr>
      </w:pPr>
    </w:p>
    <w:p w:rsidR="00BB632F" w:rsidP="003F7DBF" w14:paraId="771B3E58" w14:textId="77777777">
      <w:pPr>
        <w:spacing w:after="0"/>
        <w:rPr>
          <w:rFonts w:cstheme="minorHAnsi"/>
        </w:rPr>
      </w:pPr>
    </w:p>
    <w:p w:rsidR="00BB632F" w:rsidP="003F7DBF" w14:paraId="3784E2E4" w14:textId="77777777">
      <w:pPr>
        <w:spacing w:after="0"/>
        <w:rPr>
          <w:rFonts w:cstheme="minorHAnsi"/>
        </w:rPr>
      </w:pPr>
    </w:p>
    <w:p w:rsidR="00BB632F" w:rsidP="003F7DBF" w14:paraId="39F63ED2" w14:textId="77777777">
      <w:pPr>
        <w:spacing w:after="0"/>
        <w:rPr>
          <w:rFonts w:cstheme="minorHAnsi"/>
        </w:rPr>
      </w:pPr>
    </w:p>
    <w:p w:rsidR="00074B6A" w:rsidRPr="003F7DBF" w:rsidP="003F7DBF" w14:paraId="7DA77A4E" w14:textId="77777777">
      <w:pPr>
        <w:spacing w:after="0"/>
        <w:rPr>
          <w:rFonts w:cstheme="minorHAnsi"/>
        </w:rPr>
      </w:pPr>
    </w:p>
    <w:p w:rsidR="0055432F" w:rsidRPr="003F7DBF" w:rsidP="003F7DBF" w14:paraId="55A5BDED" w14:textId="4ABAEF06">
      <w:pPr>
        <w:spacing w:after="0" w:line="180" w:lineRule="exact"/>
        <w:ind w:right="3654"/>
        <w:rPr>
          <w:rFonts w:eastAsia="Arial" w:cstheme="minorHAnsi"/>
          <w:sz w:val="20"/>
          <w:szCs w:val="20"/>
        </w:rPr>
      </w:pPr>
      <w:r w:rsidR="003F2D00">
        <w:rPr>
          <w:rFonts w:cstheme="minorHAnsi"/>
          <w:sz w:val="16"/>
        </w:rPr>
        <w:t>4909-2679-7637, v. 1</w:t>
      </w:r>
    </w:p>
    <w:sectPr w:rsidSect="0026444B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A867C0"/>
    <w:multiLevelType w:val="hybridMultilevel"/>
    <w:tmpl w:val="F1329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115E6"/>
    <w:multiLevelType w:val="hybridMultilevel"/>
    <w:tmpl w:val="8734656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2095C"/>
    <w:multiLevelType w:val="hybridMultilevel"/>
    <w:tmpl w:val="7E8E9CF4"/>
    <w:lvl w:ilvl="0">
      <w:start w:val="1"/>
      <w:numFmt w:val="decimal"/>
      <w:lvlText w:val="%1."/>
      <w:lvlJc w:val="left"/>
      <w:pPr>
        <w:ind w:left="8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 w:tentative="1">
      <w:start w:val="1"/>
      <w:numFmt w:val="decimal"/>
      <w:lvlText w:val="%4."/>
      <w:lvlJc w:val="left"/>
      <w:pPr>
        <w:ind w:left="2996" w:hanging="360"/>
      </w:pPr>
    </w:lvl>
    <w:lvl w:ilvl="4" w:tentative="1">
      <w:start w:val="1"/>
      <w:numFmt w:val="lowerLetter"/>
      <w:lvlText w:val="%5."/>
      <w:lvlJc w:val="left"/>
      <w:pPr>
        <w:ind w:left="3716" w:hanging="360"/>
      </w:pPr>
    </w:lvl>
    <w:lvl w:ilvl="5" w:tentative="1">
      <w:start w:val="1"/>
      <w:numFmt w:val="lowerRoman"/>
      <w:lvlText w:val="%6."/>
      <w:lvlJc w:val="right"/>
      <w:pPr>
        <w:ind w:left="4436" w:hanging="180"/>
      </w:pPr>
    </w:lvl>
    <w:lvl w:ilvl="6" w:tentative="1">
      <w:start w:val="1"/>
      <w:numFmt w:val="decimal"/>
      <w:lvlText w:val="%7."/>
      <w:lvlJc w:val="left"/>
      <w:pPr>
        <w:ind w:left="5156" w:hanging="360"/>
      </w:pPr>
    </w:lvl>
    <w:lvl w:ilvl="7" w:tentative="1">
      <w:start w:val="1"/>
      <w:numFmt w:val="lowerLetter"/>
      <w:lvlText w:val="%8."/>
      <w:lvlJc w:val="left"/>
      <w:pPr>
        <w:ind w:left="5876" w:hanging="360"/>
      </w:pPr>
    </w:lvl>
    <w:lvl w:ilvl="8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5EDB3EFA"/>
    <w:multiLevelType w:val="hybridMultilevel"/>
    <w:tmpl w:val="03F2A1A2"/>
    <w:lvl w:ilvl="0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03" w:hanging="360"/>
      </w:pPr>
    </w:lvl>
    <w:lvl w:ilvl="2" w:tentative="1">
      <w:start w:val="1"/>
      <w:numFmt w:val="lowerRoman"/>
      <w:lvlText w:val="%3."/>
      <w:lvlJc w:val="right"/>
      <w:pPr>
        <w:ind w:left="1923" w:hanging="180"/>
      </w:pPr>
    </w:lvl>
    <w:lvl w:ilvl="3" w:tentative="1">
      <w:start w:val="1"/>
      <w:numFmt w:val="decimal"/>
      <w:lvlText w:val="%4."/>
      <w:lvlJc w:val="left"/>
      <w:pPr>
        <w:ind w:left="2643" w:hanging="360"/>
      </w:pPr>
    </w:lvl>
    <w:lvl w:ilvl="4" w:tentative="1">
      <w:start w:val="1"/>
      <w:numFmt w:val="lowerLetter"/>
      <w:lvlText w:val="%5."/>
      <w:lvlJc w:val="left"/>
      <w:pPr>
        <w:ind w:left="3363" w:hanging="360"/>
      </w:pPr>
    </w:lvl>
    <w:lvl w:ilvl="5" w:tentative="1">
      <w:start w:val="1"/>
      <w:numFmt w:val="lowerRoman"/>
      <w:lvlText w:val="%6."/>
      <w:lvlJc w:val="right"/>
      <w:pPr>
        <w:ind w:left="4083" w:hanging="180"/>
      </w:pPr>
    </w:lvl>
    <w:lvl w:ilvl="6" w:tentative="1">
      <w:start w:val="1"/>
      <w:numFmt w:val="decimal"/>
      <w:lvlText w:val="%7."/>
      <w:lvlJc w:val="left"/>
      <w:pPr>
        <w:ind w:left="4803" w:hanging="360"/>
      </w:pPr>
    </w:lvl>
    <w:lvl w:ilvl="7" w:tentative="1">
      <w:start w:val="1"/>
      <w:numFmt w:val="lowerLetter"/>
      <w:lvlText w:val="%8."/>
      <w:lvlJc w:val="left"/>
      <w:pPr>
        <w:ind w:left="5523" w:hanging="360"/>
      </w:pPr>
    </w:lvl>
    <w:lvl w:ilvl="8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08"/>
    <w:rsid w:val="0000309B"/>
    <w:rsid w:val="00006B5F"/>
    <w:rsid w:val="00024C49"/>
    <w:rsid w:val="000526DF"/>
    <w:rsid w:val="00074B6A"/>
    <w:rsid w:val="000A2B5F"/>
    <w:rsid w:val="000A4E0B"/>
    <w:rsid w:val="000A684F"/>
    <w:rsid w:val="000E42BD"/>
    <w:rsid w:val="000F20BF"/>
    <w:rsid w:val="000F3BFC"/>
    <w:rsid w:val="00105137"/>
    <w:rsid w:val="00112153"/>
    <w:rsid w:val="0013713B"/>
    <w:rsid w:val="00152111"/>
    <w:rsid w:val="0016316D"/>
    <w:rsid w:val="001701FE"/>
    <w:rsid w:val="0017190C"/>
    <w:rsid w:val="0017624B"/>
    <w:rsid w:val="0019130E"/>
    <w:rsid w:val="001A19DB"/>
    <w:rsid w:val="001A42A7"/>
    <w:rsid w:val="001B2136"/>
    <w:rsid w:val="001C6221"/>
    <w:rsid w:val="001D4DC7"/>
    <w:rsid w:val="002146DF"/>
    <w:rsid w:val="00220A14"/>
    <w:rsid w:val="002257BF"/>
    <w:rsid w:val="0023775B"/>
    <w:rsid w:val="00252227"/>
    <w:rsid w:val="00253701"/>
    <w:rsid w:val="0026444B"/>
    <w:rsid w:val="00275120"/>
    <w:rsid w:val="002D2135"/>
    <w:rsid w:val="002E4440"/>
    <w:rsid w:val="003132F1"/>
    <w:rsid w:val="003152CB"/>
    <w:rsid w:val="00317162"/>
    <w:rsid w:val="00347EB8"/>
    <w:rsid w:val="0036350E"/>
    <w:rsid w:val="003673A2"/>
    <w:rsid w:val="0038079F"/>
    <w:rsid w:val="00397E9B"/>
    <w:rsid w:val="003A3E1D"/>
    <w:rsid w:val="003B2736"/>
    <w:rsid w:val="003B32F3"/>
    <w:rsid w:val="003B615F"/>
    <w:rsid w:val="003C4AB2"/>
    <w:rsid w:val="003F2D00"/>
    <w:rsid w:val="003F7DBF"/>
    <w:rsid w:val="00424483"/>
    <w:rsid w:val="00425B4E"/>
    <w:rsid w:val="00427CF0"/>
    <w:rsid w:val="00430F03"/>
    <w:rsid w:val="00465479"/>
    <w:rsid w:val="00480E48"/>
    <w:rsid w:val="00492383"/>
    <w:rsid w:val="004D067A"/>
    <w:rsid w:val="004D7FBF"/>
    <w:rsid w:val="004E64AF"/>
    <w:rsid w:val="004F5AC2"/>
    <w:rsid w:val="004F6F53"/>
    <w:rsid w:val="00501703"/>
    <w:rsid w:val="0055432F"/>
    <w:rsid w:val="0057056C"/>
    <w:rsid w:val="005756F2"/>
    <w:rsid w:val="005A14E6"/>
    <w:rsid w:val="005D3E7E"/>
    <w:rsid w:val="005E76BE"/>
    <w:rsid w:val="00605B5B"/>
    <w:rsid w:val="00622A84"/>
    <w:rsid w:val="00650AA7"/>
    <w:rsid w:val="006C4A14"/>
    <w:rsid w:val="006F7485"/>
    <w:rsid w:val="007015C2"/>
    <w:rsid w:val="007358C2"/>
    <w:rsid w:val="007619E5"/>
    <w:rsid w:val="007B6E4F"/>
    <w:rsid w:val="007D704F"/>
    <w:rsid w:val="007E0A75"/>
    <w:rsid w:val="007F7CA1"/>
    <w:rsid w:val="008373EE"/>
    <w:rsid w:val="00842B47"/>
    <w:rsid w:val="008476FD"/>
    <w:rsid w:val="00851161"/>
    <w:rsid w:val="0085451F"/>
    <w:rsid w:val="008639BC"/>
    <w:rsid w:val="008B4ABC"/>
    <w:rsid w:val="008C431D"/>
    <w:rsid w:val="00913BF2"/>
    <w:rsid w:val="00914292"/>
    <w:rsid w:val="009223BC"/>
    <w:rsid w:val="00925584"/>
    <w:rsid w:val="00970104"/>
    <w:rsid w:val="009967BA"/>
    <w:rsid w:val="009A05A3"/>
    <w:rsid w:val="009A67EF"/>
    <w:rsid w:val="009A6DEC"/>
    <w:rsid w:val="009C45D8"/>
    <w:rsid w:val="009D30DD"/>
    <w:rsid w:val="009D3682"/>
    <w:rsid w:val="009E0D70"/>
    <w:rsid w:val="009E615A"/>
    <w:rsid w:val="009F0E25"/>
    <w:rsid w:val="009F1131"/>
    <w:rsid w:val="00A001E0"/>
    <w:rsid w:val="00A05511"/>
    <w:rsid w:val="00A344F4"/>
    <w:rsid w:val="00A72DDE"/>
    <w:rsid w:val="00A736B5"/>
    <w:rsid w:val="00A9116E"/>
    <w:rsid w:val="00AB5FB8"/>
    <w:rsid w:val="00AD3708"/>
    <w:rsid w:val="00AE021C"/>
    <w:rsid w:val="00AF6A71"/>
    <w:rsid w:val="00B0135A"/>
    <w:rsid w:val="00B01E55"/>
    <w:rsid w:val="00B07F33"/>
    <w:rsid w:val="00B31DC0"/>
    <w:rsid w:val="00B57361"/>
    <w:rsid w:val="00B72A1C"/>
    <w:rsid w:val="00B86712"/>
    <w:rsid w:val="00BB632F"/>
    <w:rsid w:val="00BC6DF6"/>
    <w:rsid w:val="00BD0275"/>
    <w:rsid w:val="00C13169"/>
    <w:rsid w:val="00C16B62"/>
    <w:rsid w:val="00C41119"/>
    <w:rsid w:val="00C50558"/>
    <w:rsid w:val="00C526E3"/>
    <w:rsid w:val="00C66D8C"/>
    <w:rsid w:val="00C91689"/>
    <w:rsid w:val="00C93253"/>
    <w:rsid w:val="00C93EE9"/>
    <w:rsid w:val="00C948C7"/>
    <w:rsid w:val="00CB6034"/>
    <w:rsid w:val="00CC5270"/>
    <w:rsid w:val="00CC6C19"/>
    <w:rsid w:val="00CD746E"/>
    <w:rsid w:val="00D078FF"/>
    <w:rsid w:val="00D304CB"/>
    <w:rsid w:val="00D72C09"/>
    <w:rsid w:val="00D81C04"/>
    <w:rsid w:val="00DB6D45"/>
    <w:rsid w:val="00DE4883"/>
    <w:rsid w:val="00E25C59"/>
    <w:rsid w:val="00E431A1"/>
    <w:rsid w:val="00E66D63"/>
    <w:rsid w:val="00E67017"/>
    <w:rsid w:val="00EA450B"/>
    <w:rsid w:val="00ED463C"/>
    <w:rsid w:val="00EE04B3"/>
    <w:rsid w:val="00F036A3"/>
    <w:rsid w:val="00F24D6C"/>
    <w:rsid w:val="00F35874"/>
    <w:rsid w:val="00F616B5"/>
    <w:rsid w:val="00F97965"/>
    <w:rsid w:val="00FD52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385A54"/>
  <w15:docId w15:val="{25C1AF32-CABF-456D-A413-08381BA4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CC5270"/>
    <w:pPr>
      <w:keepNext/>
      <w:widowControl/>
      <w:spacing w:before="240" w:after="60" w:line="240" w:lineRule="auto"/>
      <w:outlineLvl w:val="0"/>
    </w:pPr>
    <w:rPr>
      <w:rFonts w:ascii="Helvetica" w:eastAsia="Times New Roman" w:hAnsi="Helvetica" w:cs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C5270"/>
    <w:pPr>
      <w:keepNext/>
      <w:widowControl/>
      <w:spacing w:after="0" w:line="240" w:lineRule="auto"/>
      <w:jc w:val="right"/>
      <w:outlineLvl w:val="1"/>
    </w:pPr>
    <w:rPr>
      <w:rFonts w:ascii="Helvetica" w:eastAsia="Times New Roman" w:hAnsi="Helvetica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DC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C5270"/>
    <w:rPr>
      <w:rFonts w:ascii="Helvetica" w:eastAsia="Times New Roman" w:hAnsi="Helvetica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C5270"/>
    <w:rPr>
      <w:rFonts w:ascii="Helvetica" w:eastAsia="Times New Roman" w:hAnsi="Helvetica" w:cs="Times New Roman"/>
      <w:b/>
      <w:sz w:val="16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C5270"/>
  </w:style>
  <w:style w:type="paragraph" w:customStyle="1" w:styleId="Style1">
    <w:name w:val="Style1"/>
    <w:basedOn w:val="Normal"/>
    <w:rsid w:val="00CC5270"/>
    <w:pPr>
      <w:widowControl/>
      <w:spacing w:before="60" w:after="0" w:line="240" w:lineRule="auto"/>
    </w:pPr>
    <w:rPr>
      <w:rFonts w:ascii="Helvetica" w:eastAsia="Times New Roman" w:hAnsi="Helvetic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270"/>
    <w:pPr>
      <w:widowControl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270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C5270"/>
    <w:rPr>
      <w:color w:val="800080"/>
      <w:u w:val="single"/>
    </w:rPr>
  </w:style>
  <w:style w:type="paragraph" w:customStyle="1" w:styleId="xl65">
    <w:name w:val="xl65"/>
    <w:basedOn w:val="Normal"/>
    <w:rsid w:val="00CC5270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CC5270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CC5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CC5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CC5270"/>
    <w:pPr>
      <w:widowControl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C5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CC5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CC5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CC5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CC5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CC5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"/>
    <w:rsid w:val="00CC5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CC5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CC5270"/>
    <w:pPr>
      <w:widowControl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Normal"/>
    <w:rsid w:val="00CC5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CC5270"/>
    <w:pPr>
      <w:widowControl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CC5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CC5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73EE"/>
    <w:pPr>
      <w:ind w:left="720"/>
      <w:contextualSpacing/>
    </w:pPr>
  </w:style>
  <w:style w:type="table" w:styleId="TableGrid">
    <w:name w:val="Table Grid"/>
    <w:basedOn w:val="TableNormal"/>
    <w:uiPriority w:val="59"/>
    <w:rsid w:val="0031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32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1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5C2"/>
  </w:style>
  <w:style w:type="paragraph" w:styleId="Footer">
    <w:name w:val="footer"/>
    <w:basedOn w:val="Normal"/>
    <w:link w:val="FooterChar"/>
    <w:uiPriority w:val="99"/>
    <w:unhideWhenUsed/>
    <w:rsid w:val="00701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5C2"/>
  </w:style>
  <w:style w:type="paragraph" w:customStyle="1" w:styleId="Normal1">
    <w:name w:val="Normal1"/>
    <w:rsid w:val="00E67017"/>
    <w:pPr>
      <w:widowControl/>
      <w:spacing w:after="0"/>
    </w:pPr>
    <w:rPr>
      <w:rFonts w:ascii="Arial" w:eastAsia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6C4A14"/>
    <w:pPr>
      <w:widowControl/>
      <w:spacing w:after="120"/>
    </w:pPr>
    <w:rPr>
      <w:rFonts w:ascii="Arial" w:eastAsia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C4A14"/>
    <w:rPr>
      <w:rFonts w:ascii="Arial" w:eastAsia="Arial" w:hAnsi="Arial" w:cs="Arial"/>
      <w:sz w:val="16"/>
      <w:szCs w:val="16"/>
    </w:rPr>
  </w:style>
  <w:style w:type="paragraph" w:styleId="Revision">
    <w:name w:val="Revision"/>
    <w:hidden/>
    <w:uiPriority w:val="99"/>
    <w:semiHidden/>
    <w:rsid w:val="009C45D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4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2166-05B1-419F-B9E8-83E827700657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39</ap:TotalTime>
  <ap:Pages>2</ap:Pages>
  <ap:Words>1070</ap:Words>
  <ap:Characters>6100</ap:Characters>
  <ap:Application>Microsoft Office Word</ap:Application>
  <ap:DocSecurity>0</ap:DocSecurity>
  <ap:Lines>50</ap:Lines>
  <ap:Paragraphs>14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7156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2025-05-20T00:13:58Z</dcterms:created>
  <dcterms:modified xsi:type="dcterms:W3CDTF">2025-05-20T00:13:58Z</dcterms:modified>
</cp:coreProperties>
</file>